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153E" w:rsidR="001940D1" w:rsidP="001940D1" w:rsidRDefault="001940D1" w14:paraId="73E729C3" w14:textId="77777777">
      <w:pPr>
        <w:jc w:val="center"/>
        <w:rPr>
          <w:sz w:val="21"/>
          <w:szCs w:val="21"/>
        </w:rPr>
      </w:pPr>
      <w:r w:rsidRPr="0075153E">
        <w:rPr>
          <w:sz w:val="21"/>
          <w:szCs w:val="21"/>
        </w:rPr>
        <w:t>Civil Service Council</w:t>
      </w:r>
    </w:p>
    <w:p w:rsidRPr="0075153E" w:rsidR="001940D1" w:rsidP="001940D1" w:rsidRDefault="00532482" w14:paraId="063A150E" w14:textId="7F325083">
      <w:pPr>
        <w:jc w:val="center"/>
        <w:rPr>
          <w:sz w:val="21"/>
          <w:szCs w:val="21"/>
        </w:rPr>
      </w:pPr>
      <w:r>
        <w:rPr>
          <w:sz w:val="21"/>
          <w:szCs w:val="21"/>
        </w:rPr>
        <w:t>Minutes</w:t>
      </w:r>
    </w:p>
    <w:p w:rsidRPr="0075153E" w:rsidR="001940D1" w:rsidP="001940D1" w:rsidRDefault="00DE6C82" w14:paraId="7D466D42" w14:textId="0140D8B6">
      <w:pPr>
        <w:jc w:val="center"/>
        <w:rPr>
          <w:sz w:val="21"/>
          <w:szCs w:val="21"/>
        </w:rPr>
      </w:pPr>
      <w:r>
        <w:rPr>
          <w:sz w:val="21"/>
          <w:szCs w:val="21"/>
        </w:rPr>
        <w:t>June 13</w:t>
      </w:r>
      <w:r w:rsidRPr="0075153E" w:rsidR="001940D1">
        <w:rPr>
          <w:sz w:val="21"/>
          <w:szCs w:val="21"/>
        </w:rPr>
        <w:t>, 202</w:t>
      </w:r>
      <w:r w:rsidR="00A66AFA">
        <w:rPr>
          <w:sz w:val="21"/>
          <w:szCs w:val="21"/>
        </w:rPr>
        <w:t>3</w:t>
      </w:r>
    </w:p>
    <w:p w:rsidRPr="0075153E" w:rsidR="001940D1" w:rsidP="001940D1" w:rsidRDefault="001940D1" w14:paraId="11DA7F81" w14:textId="77777777">
      <w:pPr>
        <w:jc w:val="center"/>
        <w:rPr>
          <w:sz w:val="21"/>
          <w:szCs w:val="21"/>
        </w:rPr>
      </w:pPr>
      <w:r w:rsidRPr="0075153E">
        <w:rPr>
          <w:sz w:val="21"/>
          <w:szCs w:val="21"/>
        </w:rPr>
        <w:t>8:30 a.m.</w:t>
      </w:r>
    </w:p>
    <w:p w:rsidRPr="00E3796F" w:rsidR="001A4089" w:rsidP="001A4089" w:rsidRDefault="00E3796F" w14:paraId="6229D117" w14:textId="7C6842DF">
      <w:pPr>
        <w:jc w:val="center"/>
        <w:rPr>
          <w:bCs/>
          <w:sz w:val="21"/>
          <w:szCs w:val="21"/>
        </w:rPr>
      </w:pPr>
      <w:r w:rsidRPr="00E3796F">
        <w:rPr>
          <w:bCs/>
          <w:sz w:val="21"/>
          <w:szCs w:val="21"/>
        </w:rPr>
        <w:t>The Loft in 7</w:t>
      </w:r>
      <w:r w:rsidRPr="00E3796F">
        <w:rPr>
          <w:bCs/>
          <w:sz w:val="21"/>
          <w:szCs w:val="21"/>
          <w:vertAlign w:val="superscript"/>
        </w:rPr>
        <w:t>th</w:t>
      </w:r>
      <w:r w:rsidRPr="00E3796F">
        <w:rPr>
          <w:bCs/>
          <w:sz w:val="21"/>
          <w:szCs w:val="21"/>
        </w:rPr>
        <w:t xml:space="preserve"> Street Underground</w:t>
      </w:r>
    </w:p>
    <w:p w:rsidR="00634DCE" w:rsidP="00542FF3" w:rsidRDefault="00634DCE" w14:paraId="0825087A" w14:textId="47331722">
      <w:pPr>
        <w:rPr>
          <w:b/>
          <w:sz w:val="21"/>
          <w:szCs w:val="21"/>
        </w:rPr>
      </w:pPr>
    </w:p>
    <w:p w:rsidR="00532482" w:rsidP="00542FF3" w:rsidRDefault="00532482" w14:paraId="0E0B5F2D" w14:textId="654F036F">
      <w:pPr>
        <w:rPr>
          <w:b/>
          <w:sz w:val="21"/>
          <w:szCs w:val="21"/>
        </w:rPr>
      </w:pPr>
    </w:p>
    <w:p w:rsidR="00B12BF6" w:rsidP="00542FF3" w:rsidRDefault="00532482" w14:paraId="14498791" w14:textId="607BE7D4">
      <w:pPr>
        <w:rPr>
          <w:sz w:val="21"/>
          <w:szCs w:val="21"/>
        </w:rPr>
      </w:pPr>
      <w:r w:rsidRPr="00B12BF6">
        <w:rPr>
          <w:sz w:val="21"/>
          <w:szCs w:val="21"/>
        </w:rPr>
        <w:t xml:space="preserve">Members present:  </w:t>
      </w:r>
      <w:r w:rsidR="00B12BF6">
        <w:rPr>
          <w:sz w:val="21"/>
          <w:szCs w:val="21"/>
        </w:rPr>
        <w:tab/>
      </w:r>
      <w:r w:rsidRPr="00B12BF6">
        <w:rPr>
          <w:sz w:val="21"/>
          <w:szCs w:val="21"/>
        </w:rPr>
        <w:t xml:space="preserve">Angie Campbell, Carrie Gossett, </w:t>
      </w:r>
      <w:r w:rsidRPr="00B12BF6" w:rsidR="00B12BF6">
        <w:rPr>
          <w:sz w:val="21"/>
          <w:szCs w:val="21"/>
        </w:rPr>
        <w:t>Ke’an Armstrong</w:t>
      </w:r>
      <w:r w:rsidR="00B12BF6">
        <w:rPr>
          <w:sz w:val="21"/>
          <w:szCs w:val="21"/>
        </w:rPr>
        <w:t xml:space="preserve">, </w:t>
      </w:r>
      <w:r w:rsidRPr="00B12BF6">
        <w:rPr>
          <w:sz w:val="21"/>
          <w:szCs w:val="21"/>
        </w:rPr>
        <w:t xml:space="preserve">Aaron Allison, </w:t>
      </w:r>
      <w:r w:rsidR="00B12BF6">
        <w:rPr>
          <w:sz w:val="21"/>
          <w:szCs w:val="21"/>
        </w:rPr>
        <w:t xml:space="preserve">Crystal Brown, </w:t>
      </w:r>
      <w:r w:rsidR="00B12BF6">
        <w:rPr>
          <w:sz w:val="21"/>
          <w:szCs w:val="21"/>
        </w:rPr>
        <w:tab/>
      </w:r>
      <w:r w:rsidR="00B12BF6">
        <w:rPr>
          <w:sz w:val="21"/>
          <w:szCs w:val="21"/>
        </w:rPr>
        <w:tab/>
      </w:r>
      <w:r w:rsidR="00B12BF6">
        <w:rPr>
          <w:sz w:val="21"/>
          <w:szCs w:val="21"/>
        </w:rPr>
        <w:tab/>
      </w:r>
      <w:r w:rsidR="00B12BF6">
        <w:rPr>
          <w:sz w:val="21"/>
          <w:szCs w:val="21"/>
        </w:rPr>
        <w:tab/>
      </w:r>
      <w:r w:rsidRPr="00B12BF6" w:rsidR="00B12BF6">
        <w:rPr>
          <w:sz w:val="21"/>
          <w:szCs w:val="21"/>
        </w:rPr>
        <w:t>Kristin Hupp, Mindy Hurst</w:t>
      </w:r>
      <w:r w:rsidR="00B12BF6">
        <w:rPr>
          <w:sz w:val="21"/>
          <w:szCs w:val="21"/>
        </w:rPr>
        <w:t xml:space="preserve">, </w:t>
      </w:r>
      <w:r w:rsidRPr="00B12BF6" w:rsidR="00B12BF6">
        <w:rPr>
          <w:sz w:val="21"/>
          <w:szCs w:val="21"/>
        </w:rPr>
        <w:t xml:space="preserve">Phillip Kousma, Jenny Stout, Justin Tierney, </w:t>
      </w:r>
      <w:r w:rsidR="00B12BF6">
        <w:rPr>
          <w:sz w:val="21"/>
          <w:szCs w:val="21"/>
        </w:rPr>
        <w:t xml:space="preserve">and </w:t>
      </w:r>
      <w:r w:rsidRPr="00B12BF6" w:rsidR="00B12BF6">
        <w:rPr>
          <w:sz w:val="21"/>
          <w:szCs w:val="21"/>
        </w:rPr>
        <w:t xml:space="preserve">Nathan </w:t>
      </w:r>
      <w:r w:rsidR="00B12BF6">
        <w:rPr>
          <w:sz w:val="21"/>
          <w:szCs w:val="21"/>
        </w:rPr>
        <w:tab/>
      </w:r>
      <w:r w:rsidR="00B12BF6">
        <w:rPr>
          <w:sz w:val="21"/>
          <w:szCs w:val="21"/>
        </w:rPr>
        <w:tab/>
      </w:r>
      <w:r w:rsidR="00B12BF6">
        <w:rPr>
          <w:sz w:val="21"/>
          <w:szCs w:val="21"/>
        </w:rPr>
        <w:tab/>
      </w:r>
      <w:r w:rsidRPr="00B12BF6" w:rsidR="00B12BF6">
        <w:rPr>
          <w:sz w:val="21"/>
          <w:szCs w:val="21"/>
        </w:rPr>
        <w:t>Wehr</w:t>
      </w:r>
    </w:p>
    <w:p w:rsidRPr="00B12BF6" w:rsidR="00B12BF6" w:rsidP="00542FF3" w:rsidRDefault="00B12BF6" w14:paraId="6D0100C1" w14:textId="77777777">
      <w:pPr>
        <w:rPr>
          <w:sz w:val="21"/>
          <w:szCs w:val="21"/>
        </w:rPr>
      </w:pPr>
    </w:p>
    <w:p w:rsidR="00B12BF6" w:rsidP="00542FF3" w:rsidRDefault="00B12BF6" w14:paraId="0598D8F4" w14:textId="0707B184">
      <w:pPr>
        <w:rPr>
          <w:sz w:val="21"/>
          <w:szCs w:val="21"/>
        </w:rPr>
      </w:pPr>
      <w:r w:rsidRPr="00B12BF6">
        <w:rPr>
          <w:sz w:val="21"/>
          <w:szCs w:val="21"/>
        </w:rPr>
        <w:t xml:space="preserve">Absent:  </w:t>
      </w:r>
      <w:r>
        <w:rPr>
          <w:sz w:val="21"/>
          <w:szCs w:val="21"/>
        </w:rPr>
        <w:tab/>
      </w:r>
      <w:r>
        <w:rPr>
          <w:sz w:val="21"/>
          <w:szCs w:val="21"/>
        </w:rPr>
        <w:tab/>
      </w:r>
      <w:r w:rsidRPr="00B12BF6">
        <w:rPr>
          <w:sz w:val="21"/>
          <w:szCs w:val="21"/>
        </w:rPr>
        <w:t>Arlene Brown and Michelle Morgan</w:t>
      </w:r>
    </w:p>
    <w:p w:rsidRPr="00B12BF6" w:rsidR="00B12BF6" w:rsidP="00542FF3" w:rsidRDefault="00B12BF6" w14:paraId="06258868" w14:textId="68EEB5D3">
      <w:pPr>
        <w:rPr>
          <w:sz w:val="21"/>
          <w:szCs w:val="21"/>
        </w:rPr>
      </w:pPr>
    </w:p>
    <w:p w:rsidRPr="00B12BF6" w:rsidR="00B12BF6" w:rsidP="00542FF3" w:rsidRDefault="00B12BF6" w14:paraId="28C25AC3" w14:textId="23A71FAA">
      <w:pPr>
        <w:rPr>
          <w:sz w:val="21"/>
          <w:szCs w:val="21"/>
        </w:rPr>
      </w:pPr>
      <w:r w:rsidRPr="00B12BF6">
        <w:rPr>
          <w:sz w:val="21"/>
          <w:szCs w:val="21"/>
        </w:rPr>
        <w:t xml:space="preserve">Special Guests:  </w:t>
      </w:r>
      <w:r>
        <w:rPr>
          <w:sz w:val="21"/>
          <w:szCs w:val="21"/>
        </w:rPr>
        <w:tab/>
      </w:r>
      <w:r>
        <w:rPr>
          <w:sz w:val="21"/>
          <w:szCs w:val="21"/>
        </w:rPr>
        <w:tab/>
      </w:r>
      <w:r w:rsidRPr="00B12BF6">
        <w:rPr>
          <w:sz w:val="21"/>
          <w:szCs w:val="21"/>
        </w:rPr>
        <w:t>Matt Bierman, Vice President of Business Affairs</w:t>
      </w:r>
    </w:p>
    <w:p w:rsidRPr="00B12BF6" w:rsidR="00B12BF6" w:rsidP="00542FF3" w:rsidRDefault="00B12BF6" w14:paraId="4A26B4B8" w14:textId="49EFDE8B">
      <w:pPr>
        <w:rPr>
          <w:sz w:val="21"/>
          <w:szCs w:val="21"/>
        </w:rPr>
      </w:pPr>
    </w:p>
    <w:p w:rsidRPr="00B12BF6" w:rsidR="00B12BF6" w:rsidP="00542FF3" w:rsidRDefault="00B12BF6" w14:paraId="12396353" w14:textId="25408E03">
      <w:pPr>
        <w:rPr>
          <w:sz w:val="21"/>
          <w:szCs w:val="21"/>
        </w:rPr>
      </w:pPr>
      <w:r w:rsidRPr="00B12BF6">
        <w:rPr>
          <w:sz w:val="21"/>
          <w:szCs w:val="21"/>
        </w:rPr>
        <w:t xml:space="preserve">Others Present:  </w:t>
      </w:r>
      <w:r>
        <w:rPr>
          <w:sz w:val="21"/>
          <w:szCs w:val="21"/>
        </w:rPr>
        <w:tab/>
      </w:r>
      <w:r>
        <w:rPr>
          <w:sz w:val="21"/>
          <w:szCs w:val="21"/>
        </w:rPr>
        <w:tab/>
      </w:r>
      <w:r w:rsidRPr="00B12BF6">
        <w:rPr>
          <w:sz w:val="21"/>
          <w:szCs w:val="21"/>
        </w:rPr>
        <w:t>Amy Morris, Lindsay Partlow</w:t>
      </w:r>
    </w:p>
    <w:p w:rsidRPr="0075153E" w:rsidR="00280540" w:rsidP="00280540" w:rsidRDefault="00280540" w14:paraId="466E9101" w14:textId="77777777">
      <w:pPr>
        <w:rPr>
          <w:sz w:val="21"/>
          <w:szCs w:val="21"/>
        </w:rPr>
      </w:pPr>
    </w:p>
    <w:p w:rsidR="00577F8F" w:rsidP="00577F8F" w:rsidRDefault="00577F8F" w14:paraId="6C4E1B99" w14:textId="08EAE1DC">
      <w:pPr>
        <w:pStyle w:val="ListParagraph"/>
        <w:numPr>
          <w:ilvl w:val="0"/>
          <w:numId w:val="11"/>
        </w:numPr>
        <w:contextualSpacing/>
        <w:rPr>
          <w:sz w:val="21"/>
          <w:szCs w:val="21"/>
        </w:rPr>
      </w:pPr>
      <w:bookmarkStart w:name="_Hlk132007448" w:id="0"/>
      <w:bookmarkStart w:name="_Hlk137461494" w:id="1"/>
      <w:r w:rsidRPr="0075153E">
        <w:rPr>
          <w:sz w:val="21"/>
          <w:szCs w:val="21"/>
        </w:rPr>
        <w:t>Call to Order</w:t>
      </w:r>
      <w:r w:rsidR="00022495">
        <w:rPr>
          <w:sz w:val="21"/>
          <w:szCs w:val="21"/>
        </w:rPr>
        <w:t xml:space="preserve"> </w:t>
      </w:r>
      <w:r w:rsidR="00532482">
        <w:rPr>
          <w:sz w:val="21"/>
          <w:szCs w:val="21"/>
        </w:rPr>
        <w:t>– Angie Campbell at 8:30 a.m.</w:t>
      </w:r>
    </w:p>
    <w:p w:rsidRPr="0075153E" w:rsidR="00B44038" w:rsidP="00B44038" w:rsidRDefault="00B44038" w14:paraId="48F350F1" w14:textId="77777777">
      <w:pPr>
        <w:pStyle w:val="ListParagraph"/>
        <w:ind w:left="1440"/>
        <w:contextualSpacing/>
        <w:rPr>
          <w:sz w:val="21"/>
          <w:szCs w:val="21"/>
        </w:rPr>
      </w:pPr>
    </w:p>
    <w:p w:rsidR="007C4EA5" w:rsidP="007C4EA5" w:rsidRDefault="00577F8F" w14:paraId="31C139A4" w14:textId="22A04A6A">
      <w:pPr>
        <w:pStyle w:val="ListParagraph"/>
        <w:numPr>
          <w:ilvl w:val="0"/>
          <w:numId w:val="11"/>
        </w:numPr>
        <w:contextualSpacing/>
        <w:rPr>
          <w:sz w:val="21"/>
          <w:szCs w:val="21"/>
        </w:rPr>
      </w:pPr>
      <w:r w:rsidRPr="0075153E">
        <w:rPr>
          <w:sz w:val="21"/>
          <w:szCs w:val="21"/>
        </w:rPr>
        <w:t>Approval of Minutes</w:t>
      </w:r>
      <w:r w:rsidR="00B12BF6">
        <w:rPr>
          <w:sz w:val="21"/>
          <w:szCs w:val="21"/>
        </w:rPr>
        <w:t xml:space="preserve"> – May minutes to be sent electronically to members for approval</w:t>
      </w:r>
    </w:p>
    <w:p w:rsidR="00B44038" w:rsidP="00B44038" w:rsidRDefault="00B44038" w14:paraId="3F8798EC" w14:textId="77777777">
      <w:pPr>
        <w:pStyle w:val="ListParagraph"/>
        <w:ind w:left="1080"/>
        <w:contextualSpacing/>
        <w:rPr>
          <w:sz w:val="21"/>
          <w:szCs w:val="21"/>
        </w:rPr>
      </w:pPr>
    </w:p>
    <w:p w:rsidRPr="00613A5E" w:rsidR="004D5865" w:rsidP="004D5865" w:rsidRDefault="004D5865" w14:paraId="5965C775" w14:textId="61E7C7C0">
      <w:pPr>
        <w:pStyle w:val="ListParagraph"/>
        <w:numPr>
          <w:ilvl w:val="0"/>
          <w:numId w:val="11"/>
        </w:numPr>
        <w:contextualSpacing/>
        <w:rPr>
          <w:sz w:val="21"/>
          <w:szCs w:val="21"/>
        </w:rPr>
      </w:pPr>
      <w:r w:rsidRPr="00613A5E">
        <w:rPr>
          <w:sz w:val="21"/>
          <w:szCs w:val="21"/>
        </w:rPr>
        <w:t>Treasurer's Report</w:t>
      </w:r>
      <w:r w:rsidR="00B12BF6">
        <w:rPr>
          <w:sz w:val="21"/>
          <w:szCs w:val="21"/>
        </w:rPr>
        <w:t xml:space="preserve"> – No report – no update from business office.</w:t>
      </w:r>
    </w:p>
    <w:p w:rsidRPr="00613A5E" w:rsidR="00B44038" w:rsidP="00B44038" w:rsidRDefault="00B44038" w14:paraId="0925E494" w14:textId="77777777">
      <w:pPr>
        <w:pStyle w:val="ListParagraph"/>
        <w:ind w:left="1440"/>
        <w:contextualSpacing/>
        <w:rPr>
          <w:sz w:val="21"/>
          <w:szCs w:val="21"/>
        </w:rPr>
      </w:pPr>
    </w:p>
    <w:p w:rsidRPr="00613A5E" w:rsidR="007C4EA5" w:rsidP="007C4EA5" w:rsidRDefault="007C4EA5" w14:paraId="4A2F2D22" w14:textId="77777777">
      <w:pPr>
        <w:pStyle w:val="ListParagraph"/>
        <w:numPr>
          <w:ilvl w:val="0"/>
          <w:numId w:val="11"/>
        </w:numPr>
        <w:contextualSpacing/>
        <w:rPr>
          <w:sz w:val="21"/>
          <w:szCs w:val="21"/>
        </w:rPr>
      </w:pPr>
      <w:r w:rsidRPr="00613A5E">
        <w:rPr>
          <w:sz w:val="21"/>
          <w:szCs w:val="21"/>
        </w:rPr>
        <w:t>Committee Assignments/Reports</w:t>
      </w:r>
    </w:p>
    <w:p w:rsidRPr="00613A5E" w:rsidR="00B06BF7" w:rsidP="00B06BF7" w:rsidRDefault="007C4EA5" w14:paraId="253161CA" w14:textId="38DAA56D">
      <w:pPr>
        <w:pStyle w:val="ListParagraph"/>
        <w:numPr>
          <w:ilvl w:val="1"/>
          <w:numId w:val="11"/>
        </w:numPr>
        <w:contextualSpacing/>
        <w:rPr>
          <w:rFonts w:eastAsiaTheme="minorHAnsi"/>
          <w:sz w:val="21"/>
          <w:szCs w:val="21"/>
        </w:rPr>
      </w:pPr>
      <w:r w:rsidRPr="00613A5E">
        <w:rPr>
          <w:bCs/>
          <w:sz w:val="21"/>
          <w:szCs w:val="21"/>
        </w:rPr>
        <w:t>Public Relations</w:t>
      </w:r>
      <w:r w:rsidRPr="00613A5E">
        <w:rPr>
          <w:sz w:val="21"/>
          <w:szCs w:val="21"/>
        </w:rPr>
        <w:t xml:space="preserve"> </w:t>
      </w:r>
    </w:p>
    <w:p w:rsidR="00B06BF7" w:rsidP="00B06BF7" w:rsidRDefault="00B06BF7" w14:paraId="481EE20D" w14:textId="7117D367">
      <w:pPr>
        <w:pStyle w:val="ListParagraph"/>
        <w:numPr>
          <w:ilvl w:val="2"/>
          <w:numId w:val="11"/>
        </w:numPr>
        <w:contextualSpacing/>
        <w:rPr>
          <w:rFonts w:eastAsiaTheme="minorHAnsi"/>
          <w:sz w:val="21"/>
          <w:szCs w:val="21"/>
        </w:rPr>
      </w:pPr>
      <w:r w:rsidRPr="00613A5E">
        <w:rPr>
          <w:rFonts w:eastAsiaTheme="minorHAnsi"/>
          <w:sz w:val="21"/>
          <w:szCs w:val="21"/>
        </w:rPr>
        <w:t xml:space="preserve">Scholarship </w:t>
      </w:r>
      <w:r w:rsidR="00022495">
        <w:rPr>
          <w:rFonts w:eastAsiaTheme="minorHAnsi"/>
          <w:sz w:val="21"/>
          <w:szCs w:val="21"/>
        </w:rPr>
        <w:t>status</w:t>
      </w:r>
      <w:r w:rsidR="00B12BF6">
        <w:rPr>
          <w:rFonts w:eastAsiaTheme="minorHAnsi"/>
          <w:sz w:val="21"/>
          <w:szCs w:val="21"/>
        </w:rPr>
        <w:t xml:space="preserve"> – Jenny Stout stated that </w:t>
      </w:r>
      <w:r w:rsidR="00A26A0E">
        <w:rPr>
          <w:rFonts w:eastAsiaTheme="minorHAnsi"/>
          <w:sz w:val="21"/>
          <w:szCs w:val="21"/>
        </w:rPr>
        <w:t>our CSC Scholarship recipient for the AY23/24 year is Rachel Mellott.  Rachel will be awarded with $1000 towards tuition and fees from the CSC scholarship fund.</w:t>
      </w:r>
    </w:p>
    <w:p w:rsidR="00A26A0E" w:rsidP="00A26A0E" w:rsidRDefault="00A26A0E" w14:paraId="3A15FAE6" w14:textId="77777777">
      <w:pPr>
        <w:pStyle w:val="ListParagraph"/>
        <w:ind w:left="1800"/>
        <w:contextualSpacing/>
        <w:rPr>
          <w:rFonts w:eastAsiaTheme="minorHAnsi"/>
          <w:sz w:val="21"/>
          <w:szCs w:val="21"/>
        </w:rPr>
      </w:pPr>
    </w:p>
    <w:p w:rsidR="007A72E9" w:rsidP="0670FE6C" w:rsidRDefault="007A72E9" w14:paraId="7484767A" w14:textId="45A472F0">
      <w:pPr>
        <w:pStyle w:val="ListParagraph"/>
        <w:numPr>
          <w:ilvl w:val="2"/>
          <w:numId w:val="11"/>
        </w:numPr>
        <w:spacing/>
        <w:contextualSpacing/>
        <w:rPr>
          <w:rFonts w:eastAsia="Calibri" w:eastAsiaTheme="minorAscii"/>
          <w:sz w:val="21"/>
          <w:szCs w:val="21"/>
        </w:rPr>
      </w:pPr>
      <w:r w:rsidRPr="0670FE6C" w:rsidR="007A72E9">
        <w:rPr>
          <w:rFonts w:eastAsia="Calibri" w:eastAsiaTheme="minorAscii"/>
          <w:sz w:val="21"/>
          <w:szCs w:val="21"/>
        </w:rPr>
        <w:t>Cookbook status</w:t>
      </w:r>
      <w:r w:rsidRPr="0670FE6C" w:rsidR="00A26A0E">
        <w:rPr>
          <w:rFonts w:eastAsia="Calibri" w:eastAsiaTheme="minorAscii"/>
          <w:sz w:val="21"/>
          <w:szCs w:val="21"/>
        </w:rPr>
        <w:t xml:space="preserve"> – Ke’an Armstrong </w:t>
      </w:r>
      <w:r w:rsidRPr="0670FE6C" w:rsidR="00A26A0E">
        <w:rPr>
          <w:rFonts w:eastAsia="Calibri" w:eastAsiaTheme="minorAscii"/>
          <w:sz w:val="21"/>
          <w:szCs w:val="21"/>
        </w:rPr>
        <w:t>stated</w:t>
      </w:r>
      <w:r w:rsidRPr="0670FE6C" w:rsidR="00A26A0E">
        <w:rPr>
          <w:rFonts w:eastAsia="Calibri" w:eastAsiaTheme="minorAscii"/>
          <w:sz w:val="21"/>
          <w:szCs w:val="21"/>
        </w:rPr>
        <w:t xml:space="preserve"> that the cookbook is still in production with the EIU Copy and Print Center.  </w:t>
      </w:r>
      <w:r w:rsidRPr="0670FE6C" w:rsidR="4F2EF60B">
        <w:rPr>
          <w:rFonts w:eastAsia="Calibri" w:eastAsiaTheme="minorAscii"/>
          <w:sz w:val="21"/>
          <w:szCs w:val="21"/>
        </w:rPr>
        <w:t>O</w:t>
      </w:r>
      <w:r w:rsidRPr="0670FE6C" w:rsidR="00A26A0E">
        <w:rPr>
          <w:rFonts w:eastAsia="Calibri" w:eastAsiaTheme="minorAscii"/>
          <w:sz w:val="21"/>
          <w:szCs w:val="21"/>
        </w:rPr>
        <w:t>ur</w:t>
      </w:r>
      <w:r w:rsidRPr="0670FE6C" w:rsidR="00A26A0E">
        <w:rPr>
          <w:rFonts w:eastAsia="Calibri" w:eastAsiaTheme="minorAscii"/>
          <w:sz w:val="21"/>
          <w:szCs w:val="21"/>
        </w:rPr>
        <w:t xml:space="preserve"> </w:t>
      </w:r>
      <w:r w:rsidRPr="0670FE6C" w:rsidR="00A26A0E">
        <w:rPr>
          <w:rFonts w:eastAsia="Calibri" w:eastAsiaTheme="minorAscii"/>
          <w:sz w:val="21"/>
          <w:szCs w:val="21"/>
        </w:rPr>
        <w:t>initia</w:t>
      </w:r>
      <w:r w:rsidRPr="0670FE6C" w:rsidR="00A26A0E">
        <w:rPr>
          <w:rFonts w:eastAsia="Calibri" w:eastAsiaTheme="minorAscii"/>
          <w:sz w:val="21"/>
          <w:szCs w:val="21"/>
        </w:rPr>
        <w:t>l</w:t>
      </w:r>
      <w:r w:rsidRPr="0670FE6C" w:rsidR="00A26A0E">
        <w:rPr>
          <w:rFonts w:eastAsia="Calibri" w:eastAsiaTheme="minorAscii"/>
          <w:sz w:val="21"/>
          <w:szCs w:val="21"/>
        </w:rPr>
        <w:t xml:space="preserve"> order of 150 books should be complete by the end of June.  At</w:t>
      </w:r>
      <w:r w:rsidRPr="0670FE6C" w:rsidR="00A26A0E">
        <w:rPr>
          <w:rFonts w:eastAsia="Calibri" w:eastAsiaTheme="minorAscii"/>
          <w:sz w:val="21"/>
          <w:szCs w:val="21"/>
        </w:rPr>
        <w:t xml:space="preserve"> </w:t>
      </w:r>
      <w:r w:rsidRPr="0670FE6C" w:rsidR="00A26A0E">
        <w:rPr>
          <w:rFonts w:eastAsia="Calibri" w:eastAsiaTheme="minorAscii"/>
          <w:sz w:val="21"/>
          <w:szCs w:val="21"/>
        </w:rPr>
        <w:t>tim</w:t>
      </w:r>
      <w:r w:rsidRPr="0670FE6C" w:rsidR="00A26A0E">
        <w:rPr>
          <w:rFonts w:eastAsia="Calibri" w:eastAsiaTheme="minorAscii"/>
          <w:sz w:val="21"/>
          <w:szCs w:val="21"/>
        </w:rPr>
        <w:t>e</w:t>
      </w:r>
      <w:r w:rsidRPr="0670FE6C" w:rsidR="00A26A0E">
        <w:rPr>
          <w:rFonts w:eastAsia="Calibri" w:eastAsiaTheme="minorAscii"/>
          <w:sz w:val="21"/>
          <w:szCs w:val="21"/>
        </w:rPr>
        <w:t xml:space="preserve"> of</w:t>
      </w:r>
      <w:r w:rsidRPr="0670FE6C" w:rsidR="00A26A0E">
        <w:rPr>
          <w:rFonts w:eastAsia="Calibri" w:eastAsiaTheme="minorAscii"/>
          <w:sz w:val="21"/>
          <w:szCs w:val="21"/>
        </w:rPr>
        <w:t xml:space="preserve"> </w:t>
      </w:r>
      <w:r w:rsidRPr="0670FE6C" w:rsidR="00A26A0E">
        <w:rPr>
          <w:rFonts w:eastAsia="Calibri" w:eastAsiaTheme="minorAscii"/>
          <w:sz w:val="21"/>
          <w:szCs w:val="21"/>
        </w:rPr>
        <w:t>meetin</w:t>
      </w:r>
      <w:r w:rsidRPr="0670FE6C" w:rsidR="00A26A0E">
        <w:rPr>
          <w:rFonts w:eastAsia="Calibri" w:eastAsiaTheme="minorAscii"/>
          <w:sz w:val="21"/>
          <w:szCs w:val="21"/>
        </w:rPr>
        <w:t>g</w:t>
      </w:r>
      <w:r w:rsidRPr="0670FE6C" w:rsidR="00A26A0E">
        <w:rPr>
          <w:rFonts w:eastAsia="Calibri" w:eastAsiaTheme="minorAscii"/>
          <w:sz w:val="21"/>
          <w:szCs w:val="21"/>
        </w:rPr>
        <w:t>, 49 books had been pre-sold.  A total of 75 books</w:t>
      </w:r>
      <w:r w:rsidRPr="0670FE6C" w:rsidR="00A26A0E">
        <w:rPr>
          <w:rFonts w:eastAsia="Calibri" w:eastAsiaTheme="minorAscii"/>
          <w:sz w:val="21"/>
          <w:szCs w:val="21"/>
        </w:rPr>
        <w:t xml:space="preserve"> </w:t>
      </w:r>
      <w:r w:rsidRPr="0670FE6C" w:rsidR="00A26A0E">
        <w:rPr>
          <w:rFonts w:eastAsia="Calibri" w:eastAsiaTheme="minorAscii"/>
          <w:sz w:val="21"/>
          <w:szCs w:val="21"/>
        </w:rPr>
        <w:t>nee</w:t>
      </w:r>
      <w:r w:rsidRPr="0670FE6C" w:rsidR="00A26A0E">
        <w:rPr>
          <w:rFonts w:eastAsia="Calibri" w:eastAsiaTheme="minorAscii"/>
          <w:sz w:val="21"/>
          <w:szCs w:val="21"/>
        </w:rPr>
        <w:t>d</w:t>
      </w:r>
      <w:r w:rsidRPr="0670FE6C" w:rsidR="00A26A0E">
        <w:rPr>
          <w:rFonts w:eastAsia="Calibri" w:eastAsiaTheme="minorAscii"/>
          <w:sz w:val="21"/>
          <w:szCs w:val="21"/>
        </w:rPr>
        <w:t xml:space="preserve"> to be sold to break even on costs.</w:t>
      </w:r>
    </w:p>
    <w:p w:rsidR="00B44038" w:rsidP="00B44038" w:rsidRDefault="00B44038" w14:paraId="66D76D3B" w14:textId="77777777">
      <w:pPr>
        <w:pStyle w:val="ListParagraph"/>
        <w:ind w:left="1800"/>
        <w:contextualSpacing/>
        <w:rPr>
          <w:rFonts w:eastAsiaTheme="minorHAnsi"/>
          <w:sz w:val="21"/>
          <w:szCs w:val="21"/>
        </w:rPr>
      </w:pPr>
    </w:p>
    <w:p w:rsidRPr="0075153E" w:rsidR="004D5865" w:rsidP="004D5865" w:rsidRDefault="004D5865" w14:paraId="46F3CA16" w14:textId="06231B11">
      <w:pPr>
        <w:pStyle w:val="ListParagraph"/>
        <w:numPr>
          <w:ilvl w:val="0"/>
          <w:numId w:val="11"/>
        </w:numPr>
        <w:contextualSpacing/>
        <w:rPr>
          <w:rFonts w:eastAsiaTheme="minorHAnsi"/>
          <w:sz w:val="21"/>
          <w:szCs w:val="21"/>
        </w:rPr>
      </w:pPr>
      <w:r w:rsidRPr="0075153E">
        <w:rPr>
          <w:sz w:val="21"/>
          <w:szCs w:val="21"/>
        </w:rPr>
        <w:t xml:space="preserve">VPBA Updates </w:t>
      </w:r>
      <w:r w:rsidR="00A26A0E">
        <w:rPr>
          <w:sz w:val="21"/>
          <w:szCs w:val="21"/>
        </w:rPr>
        <w:t>– Matt Bierman updated Council on following:</w:t>
      </w:r>
    </w:p>
    <w:p w:rsidR="004D5865" w:rsidP="004D5865" w:rsidRDefault="004D5865" w14:paraId="119C90FA" w14:textId="5AF65B8F">
      <w:pPr>
        <w:pStyle w:val="ListParagraph"/>
        <w:numPr>
          <w:ilvl w:val="1"/>
          <w:numId w:val="11"/>
        </w:numPr>
        <w:contextualSpacing/>
        <w:rPr>
          <w:sz w:val="21"/>
          <w:szCs w:val="21"/>
        </w:rPr>
      </w:pPr>
      <w:r w:rsidRPr="0075153E">
        <w:rPr>
          <w:sz w:val="21"/>
          <w:szCs w:val="21"/>
        </w:rPr>
        <w:t>CDB/Campus Projects Update</w:t>
      </w:r>
      <w:r w:rsidR="00A26A0E">
        <w:rPr>
          <w:sz w:val="21"/>
          <w:szCs w:val="21"/>
        </w:rPr>
        <w:t xml:space="preserve"> </w:t>
      </w:r>
    </w:p>
    <w:p w:rsidR="00A26A0E" w:rsidP="00A26A0E" w:rsidRDefault="00A26A0E" w14:paraId="382372E3" w14:textId="12CC052E">
      <w:pPr>
        <w:pStyle w:val="ListParagraph"/>
        <w:numPr>
          <w:ilvl w:val="2"/>
          <w:numId w:val="11"/>
        </w:numPr>
        <w:contextualSpacing/>
        <w:rPr>
          <w:sz w:val="21"/>
          <w:szCs w:val="21"/>
        </w:rPr>
      </w:pPr>
      <w:r>
        <w:rPr>
          <w:sz w:val="21"/>
          <w:szCs w:val="21"/>
        </w:rPr>
        <w:t>Emergency Operations Plan – Approved by University Administration and updated plan will include items related to weather, safety, etc.</w:t>
      </w:r>
    </w:p>
    <w:p w:rsidR="00A26A0E" w:rsidP="00A26A0E" w:rsidRDefault="00A26A0E" w14:paraId="241CC2DA" w14:textId="77777777">
      <w:pPr>
        <w:pStyle w:val="ListParagraph"/>
        <w:ind w:left="1800"/>
        <w:contextualSpacing/>
        <w:rPr>
          <w:sz w:val="21"/>
          <w:szCs w:val="21"/>
        </w:rPr>
      </w:pPr>
    </w:p>
    <w:p w:rsidR="00A26A0E" w:rsidP="00A26A0E" w:rsidRDefault="00A26A0E" w14:paraId="663ADC85" w14:textId="674197BF">
      <w:pPr>
        <w:pStyle w:val="ListParagraph"/>
        <w:numPr>
          <w:ilvl w:val="2"/>
          <w:numId w:val="11"/>
        </w:numPr>
        <w:contextualSpacing/>
        <w:rPr>
          <w:sz w:val="21"/>
          <w:szCs w:val="21"/>
        </w:rPr>
      </w:pPr>
      <w:r>
        <w:rPr>
          <w:sz w:val="21"/>
          <w:szCs w:val="21"/>
        </w:rPr>
        <w:t>Threat Assessment Training – 2-day training course for approximately 20 staff members across campus relating to active shooter on campus and plans to handle that type of situation.  The trainer for the course worked with Virginia Tech after their campus shooting incident.</w:t>
      </w:r>
    </w:p>
    <w:p w:rsidRPr="00D7068F" w:rsidR="00D7068F" w:rsidP="00D7068F" w:rsidRDefault="00D7068F" w14:paraId="4AFCD0E3" w14:textId="77777777">
      <w:pPr>
        <w:pStyle w:val="ListParagraph"/>
        <w:rPr>
          <w:sz w:val="21"/>
          <w:szCs w:val="21"/>
        </w:rPr>
      </w:pPr>
    </w:p>
    <w:p w:rsidR="00D7068F" w:rsidP="00A26A0E" w:rsidRDefault="00D7068F" w14:paraId="540D2FAE" w14:textId="77777777">
      <w:pPr>
        <w:pStyle w:val="ListParagraph"/>
        <w:numPr>
          <w:ilvl w:val="2"/>
          <w:numId w:val="11"/>
        </w:numPr>
        <w:contextualSpacing/>
        <w:rPr>
          <w:sz w:val="21"/>
          <w:szCs w:val="21"/>
        </w:rPr>
      </w:pPr>
      <w:r>
        <w:rPr>
          <w:sz w:val="21"/>
          <w:szCs w:val="21"/>
        </w:rPr>
        <w:t xml:space="preserve">Summer construction projects – </w:t>
      </w:r>
    </w:p>
    <w:p w:rsidRPr="00D7068F" w:rsidR="00D7068F" w:rsidP="00B36DAF" w:rsidRDefault="00D7068F" w14:paraId="5A6760E3" w14:textId="3ADB86B8">
      <w:pPr>
        <w:pStyle w:val="ListParagraph"/>
        <w:numPr>
          <w:ilvl w:val="3"/>
          <w:numId w:val="11"/>
        </w:numPr>
        <w:rPr>
          <w:sz w:val="21"/>
          <w:szCs w:val="21"/>
        </w:rPr>
      </w:pPr>
      <w:r w:rsidRPr="00D7068F">
        <w:rPr>
          <w:sz w:val="21"/>
          <w:szCs w:val="21"/>
        </w:rPr>
        <w:t xml:space="preserve">Roofs of Buzzard and roof of Lantz buildings hopefully completed by winter.  </w:t>
      </w:r>
    </w:p>
    <w:p w:rsidR="00DF1A58" w:rsidP="00DF1A58" w:rsidRDefault="00D7068F" w14:paraId="10A0F767" w14:textId="77777777">
      <w:pPr>
        <w:pStyle w:val="ListParagraph"/>
        <w:numPr>
          <w:ilvl w:val="3"/>
          <w:numId w:val="11"/>
        </w:numPr>
        <w:rPr>
          <w:sz w:val="21"/>
          <w:szCs w:val="21"/>
        </w:rPr>
      </w:pPr>
      <w:r>
        <w:rPr>
          <w:sz w:val="21"/>
          <w:szCs w:val="21"/>
        </w:rPr>
        <w:t>Lantz building generator request being sent to BOT for approval.</w:t>
      </w:r>
    </w:p>
    <w:p w:rsidRPr="00DF1A58" w:rsidR="00A26A0E" w:rsidP="00DF1A58" w:rsidRDefault="00307FF1" w14:paraId="6A9D9C20" w14:textId="4DA12A2B">
      <w:pPr>
        <w:pStyle w:val="ListParagraph"/>
        <w:numPr>
          <w:ilvl w:val="3"/>
          <w:numId w:val="11"/>
        </w:numPr>
        <w:rPr>
          <w:sz w:val="21"/>
          <w:szCs w:val="21"/>
        </w:rPr>
      </w:pPr>
      <w:r w:rsidRPr="00DF1A58">
        <w:rPr>
          <w:sz w:val="21"/>
          <w:szCs w:val="21"/>
        </w:rPr>
        <w:t>Remediation of water leak at the Student Rec Center</w:t>
      </w:r>
      <w:r w:rsidR="00DF1A58">
        <w:rPr>
          <w:sz w:val="21"/>
          <w:szCs w:val="21"/>
        </w:rPr>
        <w:t xml:space="preserve">, will include </w:t>
      </w:r>
      <w:r w:rsidR="00DE274E">
        <w:rPr>
          <w:sz w:val="21"/>
          <w:szCs w:val="21"/>
        </w:rPr>
        <w:t xml:space="preserve">extensive digging, adding tile and replacing brick. </w:t>
      </w:r>
    </w:p>
    <w:p w:rsidR="00946946" w:rsidP="004D5865" w:rsidRDefault="00946946" w14:paraId="6112ECEA" w14:textId="32650E68">
      <w:pPr>
        <w:pStyle w:val="ListParagraph"/>
        <w:numPr>
          <w:ilvl w:val="1"/>
          <w:numId w:val="11"/>
        </w:numPr>
        <w:contextualSpacing/>
        <w:rPr>
          <w:sz w:val="21"/>
          <w:szCs w:val="21"/>
        </w:rPr>
      </w:pPr>
      <w:r>
        <w:rPr>
          <w:sz w:val="21"/>
          <w:szCs w:val="21"/>
        </w:rPr>
        <w:t>Ice Cream Social – is it being rescheduled?</w:t>
      </w:r>
      <w:r w:rsidR="00A26A0E">
        <w:rPr>
          <w:sz w:val="21"/>
          <w:szCs w:val="21"/>
        </w:rPr>
        <w:t xml:space="preserve"> – According to President Glassman, no plans to reschedule ice cream social.</w:t>
      </w:r>
    </w:p>
    <w:p w:rsidR="00A26A0E" w:rsidP="00A26A0E" w:rsidRDefault="00A26A0E" w14:paraId="69E678C5" w14:textId="77777777">
      <w:pPr>
        <w:pStyle w:val="ListParagraph"/>
        <w:ind w:left="1440"/>
        <w:contextualSpacing/>
        <w:rPr>
          <w:sz w:val="21"/>
          <w:szCs w:val="21"/>
        </w:rPr>
      </w:pPr>
    </w:p>
    <w:p w:rsidR="00946946" w:rsidP="004D5865" w:rsidRDefault="00946946" w14:paraId="0641D688" w14:textId="2F5E08E0">
      <w:pPr>
        <w:pStyle w:val="ListParagraph"/>
        <w:numPr>
          <w:ilvl w:val="1"/>
          <w:numId w:val="11"/>
        </w:numPr>
        <w:contextualSpacing/>
        <w:rPr>
          <w:sz w:val="21"/>
          <w:szCs w:val="21"/>
        </w:rPr>
      </w:pPr>
      <w:r>
        <w:rPr>
          <w:sz w:val="21"/>
          <w:szCs w:val="21"/>
        </w:rPr>
        <w:t>Non-negotiated raises for FY24</w:t>
      </w:r>
      <w:r w:rsidR="00A26A0E">
        <w:rPr>
          <w:sz w:val="21"/>
          <w:szCs w:val="21"/>
        </w:rPr>
        <w:t xml:space="preserve"> </w:t>
      </w:r>
      <w:r w:rsidR="00FE5869">
        <w:rPr>
          <w:sz w:val="21"/>
          <w:szCs w:val="21"/>
        </w:rPr>
        <w:t>–</w:t>
      </w:r>
      <w:r w:rsidR="00A26A0E">
        <w:rPr>
          <w:sz w:val="21"/>
          <w:szCs w:val="21"/>
        </w:rPr>
        <w:t xml:space="preserve"> </w:t>
      </w:r>
      <w:r w:rsidR="00FE5869">
        <w:rPr>
          <w:sz w:val="21"/>
          <w:szCs w:val="21"/>
        </w:rPr>
        <w:t xml:space="preserve">No decision made as of date on Non-Negotiated pay raises for FY24.  </w:t>
      </w:r>
    </w:p>
    <w:p w:rsidRPr="00FE5869" w:rsidR="00FE5869" w:rsidP="00FE5869" w:rsidRDefault="00FE5869" w14:paraId="73F4D220" w14:textId="77777777">
      <w:pPr>
        <w:pStyle w:val="ListParagraph"/>
        <w:rPr>
          <w:sz w:val="21"/>
          <w:szCs w:val="21"/>
        </w:rPr>
      </w:pPr>
    </w:p>
    <w:p w:rsidR="00946946" w:rsidP="004D5865" w:rsidRDefault="00946946" w14:paraId="708C0A6F" w14:textId="173E06DD">
      <w:pPr>
        <w:pStyle w:val="ListParagraph"/>
        <w:numPr>
          <w:ilvl w:val="1"/>
          <w:numId w:val="11"/>
        </w:numPr>
        <w:contextualSpacing/>
        <w:rPr>
          <w:sz w:val="21"/>
          <w:szCs w:val="21"/>
        </w:rPr>
      </w:pPr>
      <w:r>
        <w:rPr>
          <w:sz w:val="21"/>
          <w:szCs w:val="21"/>
        </w:rPr>
        <w:t>Signage for Child Care Resource and Referral</w:t>
      </w:r>
      <w:r w:rsidR="00FE5869">
        <w:rPr>
          <w:sz w:val="21"/>
          <w:szCs w:val="21"/>
        </w:rPr>
        <w:t xml:space="preserve"> – Matt just made aware and will work on this.</w:t>
      </w:r>
    </w:p>
    <w:p w:rsidR="00FE5869" w:rsidP="00FE5869" w:rsidRDefault="00FE5869" w14:paraId="419A1B69" w14:textId="77777777">
      <w:pPr>
        <w:pStyle w:val="ListParagraph"/>
        <w:ind w:left="1440"/>
        <w:contextualSpacing/>
        <w:rPr>
          <w:sz w:val="21"/>
          <w:szCs w:val="21"/>
        </w:rPr>
      </w:pPr>
    </w:p>
    <w:p w:rsidR="00FE5869" w:rsidP="004D5865" w:rsidRDefault="00946946" w14:paraId="39BC2A76" w14:textId="7A294EBE">
      <w:pPr>
        <w:pStyle w:val="ListParagraph"/>
        <w:numPr>
          <w:ilvl w:val="1"/>
          <w:numId w:val="11"/>
        </w:numPr>
        <w:contextualSpacing/>
        <w:rPr>
          <w:sz w:val="21"/>
          <w:szCs w:val="21"/>
        </w:rPr>
      </w:pPr>
      <w:r>
        <w:rPr>
          <w:sz w:val="21"/>
          <w:szCs w:val="21"/>
        </w:rPr>
        <w:t xml:space="preserve">Timeline for PAWS9 Supervisor Proxy to be </w:t>
      </w:r>
      <w:r w:rsidR="000F6F6C">
        <w:rPr>
          <w:sz w:val="21"/>
          <w:szCs w:val="21"/>
        </w:rPr>
        <w:t>fixed.</w:t>
      </w:r>
      <w:r w:rsidR="00FE5869">
        <w:rPr>
          <w:sz w:val="21"/>
          <w:szCs w:val="21"/>
        </w:rPr>
        <w:t xml:space="preserve"> – Matt just made aware.  Mindy Hurst will check into this to see what corrections need to be made.</w:t>
      </w:r>
    </w:p>
    <w:p w:rsidRPr="00FE5869" w:rsidR="00FE5869" w:rsidP="00FE5869" w:rsidRDefault="00FE5869" w14:paraId="4BE34489" w14:textId="77777777">
      <w:pPr>
        <w:pStyle w:val="ListParagraph"/>
        <w:rPr>
          <w:sz w:val="21"/>
          <w:szCs w:val="21"/>
        </w:rPr>
      </w:pPr>
    </w:p>
    <w:p w:rsidR="004D5865" w:rsidP="004D5865" w:rsidRDefault="00FE5869" w14:paraId="487CEAC6" w14:textId="75C7A4BC">
      <w:pPr>
        <w:pStyle w:val="ListParagraph"/>
        <w:numPr>
          <w:ilvl w:val="1"/>
          <w:numId w:val="11"/>
        </w:numPr>
        <w:contextualSpacing/>
        <w:rPr>
          <w:sz w:val="21"/>
          <w:szCs w:val="21"/>
        </w:rPr>
      </w:pPr>
      <w:r w:rsidRPr="0075153E">
        <w:rPr>
          <w:sz w:val="21"/>
          <w:szCs w:val="21"/>
        </w:rPr>
        <w:t xml:space="preserve"> </w:t>
      </w:r>
      <w:r w:rsidRPr="0075153E" w:rsidR="004D5865">
        <w:rPr>
          <w:sz w:val="21"/>
          <w:szCs w:val="21"/>
        </w:rPr>
        <w:t>Other</w:t>
      </w:r>
      <w:r w:rsidR="00D7068F">
        <w:rPr>
          <w:sz w:val="21"/>
          <w:szCs w:val="21"/>
        </w:rPr>
        <w:t xml:space="preserve"> – Matt stated that the EIU Beautification Project is scheduled for this Saturday, June 17.  All employees and community members are encouraged to assist.  Future Beautification Projects will probably occur in Fall and Spring semesters during an afternoon right before both Homecoming and Graduation.</w:t>
      </w:r>
    </w:p>
    <w:p w:rsidR="00B44038" w:rsidP="00B44038" w:rsidRDefault="00B44038" w14:paraId="49A25CAB" w14:textId="77777777">
      <w:pPr>
        <w:pStyle w:val="ListParagraph"/>
        <w:ind w:left="1440"/>
        <w:contextualSpacing/>
        <w:rPr>
          <w:sz w:val="21"/>
          <w:szCs w:val="21"/>
        </w:rPr>
      </w:pPr>
    </w:p>
    <w:p w:rsidRPr="00946946" w:rsidR="00B06BF7" w:rsidP="00E3796F" w:rsidRDefault="004D5865" w14:paraId="4C005F20" w14:textId="1A741900">
      <w:pPr>
        <w:pStyle w:val="ListParagraph"/>
        <w:numPr>
          <w:ilvl w:val="0"/>
          <w:numId w:val="11"/>
        </w:numPr>
        <w:contextualSpacing/>
        <w:rPr>
          <w:rFonts w:eastAsiaTheme="minorHAnsi"/>
          <w:sz w:val="21"/>
          <w:szCs w:val="21"/>
        </w:rPr>
      </w:pPr>
      <w:r w:rsidRPr="0075153E">
        <w:rPr>
          <w:sz w:val="21"/>
          <w:szCs w:val="21"/>
        </w:rPr>
        <w:t>HR Updates</w:t>
      </w:r>
    </w:p>
    <w:p w:rsidRPr="00B36DAF" w:rsidR="00946946" w:rsidP="00946946" w:rsidRDefault="00946946" w14:paraId="23A03C2E" w14:textId="1C2BDA6F">
      <w:pPr>
        <w:pStyle w:val="ListParagraph"/>
        <w:numPr>
          <w:ilvl w:val="1"/>
          <w:numId w:val="11"/>
        </w:numPr>
        <w:contextualSpacing/>
        <w:rPr>
          <w:rFonts w:eastAsiaTheme="minorHAnsi"/>
          <w:sz w:val="21"/>
          <w:szCs w:val="21"/>
        </w:rPr>
      </w:pPr>
      <w:r>
        <w:rPr>
          <w:sz w:val="21"/>
          <w:szCs w:val="21"/>
        </w:rPr>
        <w:t>Any searches still in the works?</w:t>
      </w:r>
    </w:p>
    <w:p w:rsidR="00B36DAF" w:rsidP="00B36DAF" w:rsidRDefault="00B36DAF" w14:paraId="5967979C" w14:textId="4894F69A">
      <w:pPr>
        <w:pStyle w:val="ListParagraph"/>
        <w:numPr>
          <w:ilvl w:val="2"/>
          <w:numId w:val="11"/>
        </w:numPr>
        <w:contextualSpacing/>
        <w:rPr>
          <w:rFonts w:eastAsiaTheme="minorHAnsi"/>
          <w:sz w:val="21"/>
          <w:szCs w:val="21"/>
        </w:rPr>
      </w:pPr>
      <w:r>
        <w:rPr>
          <w:rFonts w:eastAsiaTheme="minorHAnsi"/>
          <w:sz w:val="21"/>
          <w:szCs w:val="21"/>
        </w:rPr>
        <w:t>Employee and Labor Relations committee plans to meet to review current applications.</w:t>
      </w:r>
    </w:p>
    <w:p w:rsidR="00B36DAF" w:rsidP="00B36DAF" w:rsidRDefault="00B36DAF" w14:paraId="15C53AEE" w14:textId="30131D97">
      <w:pPr>
        <w:pStyle w:val="ListParagraph"/>
        <w:numPr>
          <w:ilvl w:val="2"/>
          <w:numId w:val="11"/>
        </w:numPr>
        <w:contextualSpacing/>
        <w:rPr>
          <w:rFonts w:eastAsiaTheme="minorHAnsi"/>
          <w:sz w:val="21"/>
          <w:szCs w:val="21"/>
        </w:rPr>
      </w:pPr>
      <w:r>
        <w:rPr>
          <w:rFonts w:eastAsiaTheme="minorHAnsi"/>
          <w:sz w:val="21"/>
          <w:szCs w:val="21"/>
        </w:rPr>
        <w:t>Internal Auditor position will be posted soon.</w:t>
      </w:r>
    </w:p>
    <w:p w:rsidRPr="005D63BA" w:rsidR="00946946" w:rsidP="00946946" w:rsidRDefault="00946946" w14:paraId="072F8BEF" w14:textId="17EDBFE5">
      <w:pPr>
        <w:pStyle w:val="ListParagraph"/>
        <w:numPr>
          <w:ilvl w:val="1"/>
          <w:numId w:val="11"/>
        </w:numPr>
        <w:contextualSpacing/>
        <w:rPr>
          <w:rFonts w:eastAsiaTheme="minorHAnsi"/>
          <w:sz w:val="21"/>
          <w:szCs w:val="21"/>
        </w:rPr>
      </w:pPr>
      <w:r>
        <w:rPr>
          <w:sz w:val="21"/>
          <w:szCs w:val="21"/>
        </w:rPr>
        <w:t xml:space="preserve">Audit </w:t>
      </w:r>
      <w:r w:rsidR="00B36DAF">
        <w:rPr>
          <w:sz w:val="21"/>
          <w:szCs w:val="21"/>
        </w:rPr>
        <w:t xml:space="preserve">– Civil Service Audit </w:t>
      </w:r>
      <w:r w:rsidR="005D63BA">
        <w:rPr>
          <w:sz w:val="21"/>
          <w:szCs w:val="21"/>
        </w:rPr>
        <w:t>information from EIU has all been submitted and HR is waiting on results/report.  May take months to receive report, according to Matt Bierman.</w:t>
      </w:r>
    </w:p>
    <w:p w:rsidRPr="00022495" w:rsidR="005D63BA" w:rsidP="005D63BA" w:rsidRDefault="005D63BA" w14:paraId="7A060ACC" w14:textId="39004EC7">
      <w:pPr>
        <w:pStyle w:val="ListParagraph"/>
        <w:numPr>
          <w:ilvl w:val="1"/>
          <w:numId w:val="11"/>
        </w:numPr>
        <w:contextualSpacing/>
        <w:rPr>
          <w:rFonts w:eastAsiaTheme="minorHAnsi"/>
          <w:sz w:val="21"/>
          <w:szCs w:val="21"/>
        </w:rPr>
      </w:pPr>
      <w:r>
        <w:rPr>
          <w:rFonts w:eastAsiaTheme="minorHAnsi"/>
          <w:sz w:val="21"/>
          <w:szCs w:val="21"/>
        </w:rPr>
        <w:t>Carol Galey in HR retiring in June 2023.</w:t>
      </w:r>
      <w:r w:rsidR="006032E6">
        <w:rPr>
          <w:rFonts w:eastAsiaTheme="minorHAnsi"/>
          <w:sz w:val="21"/>
          <w:szCs w:val="21"/>
        </w:rPr>
        <w:t xml:space="preserve">  Madeline Henebry to take that position within HR.</w:t>
      </w:r>
    </w:p>
    <w:p w:rsidRPr="00E3796F" w:rsidR="00B44038" w:rsidP="00B44038" w:rsidRDefault="00B44038" w14:paraId="26C35A5C" w14:textId="77777777">
      <w:pPr>
        <w:pStyle w:val="ListParagraph"/>
        <w:ind w:left="1440"/>
        <w:contextualSpacing/>
        <w:rPr>
          <w:rFonts w:eastAsiaTheme="minorHAnsi"/>
          <w:sz w:val="21"/>
          <w:szCs w:val="21"/>
        </w:rPr>
      </w:pPr>
    </w:p>
    <w:p w:rsidRPr="0075153E" w:rsidR="004D5865" w:rsidP="004D5865" w:rsidRDefault="004D5865" w14:paraId="54F0EAE3" w14:textId="77777777">
      <w:pPr>
        <w:pStyle w:val="ListParagraph"/>
        <w:numPr>
          <w:ilvl w:val="0"/>
          <w:numId w:val="11"/>
        </w:numPr>
        <w:contextualSpacing/>
        <w:rPr>
          <w:rFonts w:eastAsiaTheme="minorHAnsi"/>
          <w:sz w:val="21"/>
          <w:szCs w:val="21"/>
        </w:rPr>
      </w:pPr>
      <w:r w:rsidRPr="0075153E">
        <w:rPr>
          <w:sz w:val="21"/>
          <w:szCs w:val="21"/>
        </w:rPr>
        <w:t>Old Business</w:t>
      </w:r>
    </w:p>
    <w:p w:rsidR="005D63BA" w:rsidP="005D63BA" w:rsidRDefault="004D5865" w14:paraId="48914374" w14:textId="2DC3A530">
      <w:pPr>
        <w:pStyle w:val="ListParagraph"/>
        <w:numPr>
          <w:ilvl w:val="1"/>
          <w:numId w:val="11"/>
        </w:numPr>
        <w:contextualSpacing/>
        <w:rPr>
          <w:sz w:val="21"/>
          <w:szCs w:val="21"/>
        </w:rPr>
      </w:pPr>
      <w:r w:rsidRPr="0075153E">
        <w:rPr>
          <w:sz w:val="21"/>
          <w:szCs w:val="21"/>
        </w:rPr>
        <w:t xml:space="preserve">Strategic Planning </w:t>
      </w:r>
      <w:r w:rsidR="00022495">
        <w:rPr>
          <w:sz w:val="21"/>
          <w:szCs w:val="21"/>
        </w:rPr>
        <w:t>u</w:t>
      </w:r>
      <w:r w:rsidRPr="0075153E">
        <w:rPr>
          <w:sz w:val="21"/>
          <w:szCs w:val="21"/>
        </w:rPr>
        <w:t>pdate</w:t>
      </w:r>
      <w:r w:rsidR="005D63BA">
        <w:rPr>
          <w:sz w:val="21"/>
          <w:szCs w:val="21"/>
        </w:rPr>
        <w:t xml:space="preserve"> – Angie Campbell stated that the committee is working on due dates and tasks currently</w:t>
      </w:r>
      <w:r w:rsidR="006032E6">
        <w:rPr>
          <w:sz w:val="21"/>
          <w:szCs w:val="21"/>
        </w:rPr>
        <w:t>.</w:t>
      </w:r>
    </w:p>
    <w:p w:rsidRPr="005D63BA" w:rsidR="005D63BA" w:rsidP="005D63BA" w:rsidRDefault="005D63BA" w14:paraId="45F7D274" w14:textId="5A3D7A16">
      <w:pPr>
        <w:pStyle w:val="ListParagraph"/>
        <w:numPr>
          <w:ilvl w:val="1"/>
          <w:numId w:val="11"/>
        </w:numPr>
        <w:contextualSpacing/>
        <w:rPr>
          <w:sz w:val="21"/>
          <w:szCs w:val="21"/>
        </w:rPr>
      </w:pPr>
      <w:r>
        <w:rPr>
          <w:sz w:val="21"/>
          <w:szCs w:val="21"/>
        </w:rPr>
        <w:t>Angie Campbell brought up issue of current alternate member not attending any CSC meeting</w:t>
      </w:r>
      <w:r w:rsidR="00CF3F05">
        <w:rPr>
          <w:sz w:val="21"/>
          <w:szCs w:val="21"/>
        </w:rPr>
        <w:t>s</w:t>
      </w:r>
      <w:r>
        <w:rPr>
          <w:sz w:val="21"/>
          <w:szCs w:val="21"/>
        </w:rPr>
        <w:t xml:space="preserve"> since 2022 election.  CSC constitution states that </w:t>
      </w:r>
      <w:r w:rsidR="006032E6">
        <w:rPr>
          <w:sz w:val="21"/>
          <w:szCs w:val="21"/>
        </w:rPr>
        <w:t>a member with 3 successive absences can be voted off the council by members.  Angie has reached out to this individual and said person stated that another meeting at same time of CSC meetings takes precedence and must be attended.  Lindsay Partlow made the motion to remove said person.  Motion was seconded by Crystal Brown.  Vote was unanimous to remove person from alternate position.  Since no other alternate is available for District II, that seat will remain unfilled until next election in May 2024.</w:t>
      </w:r>
    </w:p>
    <w:p w:rsidR="00B44038" w:rsidP="00B44038" w:rsidRDefault="00B44038" w14:paraId="34CFD3C6" w14:textId="77777777">
      <w:pPr>
        <w:pStyle w:val="ListParagraph"/>
        <w:ind w:left="1800"/>
        <w:contextualSpacing/>
        <w:rPr>
          <w:sz w:val="21"/>
          <w:szCs w:val="21"/>
        </w:rPr>
      </w:pPr>
    </w:p>
    <w:p w:rsidRPr="00A77DDC" w:rsidR="004D5865" w:rsidP="004D5865" w:rsidRDefault="004D5865" w14:paraId="2FC5E332" w14:textId="5E8DE6ED">
      <w:pPr>
        <w:pStyle w:val="ListParagraph"/>
        <w:numPr>
          <w:ilvl w:val="0"/>
          <w:numId w:val="11"/>
        </w:numPr>
        <w:contextualSpacing/>
        <w:rPr>
          <w:rFonts w:eastAsiaTheme="minorHAnsi"/>
          <w:sz w:val="21"/>
          <w:szCs w:val="21"/>
        </w:rPr>
      </w:pPr>
      <w:r w:rsidRPr="0075153E">
        <w:rPr>
          <w:sz w:val="21"/>
          <w:szCs w:val="21"/>
        </w:rPr>
        <w:t>New Business</w:t>
      </w:r>
    </w:p>
    <w:p w:rsidR="006032E6" w:rsidP="006032E6" w:rsidRDefault="00DE6C82" w14:paraId="78F1066C" w14:textId="0E62A213">
      <w:pPr>
        <w:pStyle w:val="ListParagraph"/>
        <w:numPr>
          <w:ilvl w:val="1"/>
          <w:numId w:val="11"/>
        </w:numPr>
        <w:contextualSpacing/>
        <w:rPr>
          <w:sz w:val="21"/>
          <w:szCs w:val="21"/>
        </w:rPr>
      </w:pPr>
      <w:r>
        <w:rPr>
          <w:sz w:val="21"/>
          <w:szCs w:val="21"/>
        </w:rPr>
        <w:t>Summer Hours/Regular Hours</w:t>
      </w:r>
      <w:r w:rsidR="005D63BA">
        <w:rPr>
          <w:sz w:val="21"/>
          <w:szCs w:val="21"/>
        </w:rPr>
        <w:t xml:space="preserve"> – Matt Bierman stated that no plans are in motion to change the summer hours/regular hours switch for holiday weeks.  All will be as previously scheduled.</w:t>
      </w:r>
    </w:p>
    <w:p w:rsidRPr="006032E6" w:rsidR="006032E6" w:rsidP="006032E6" w:rsidRDefault="006032E6" w14:paraId="78F06FAB" w14:textId="44DDA7AD">
      <w:pPr>
        <w:pStyle w:val="ListParagraph"/>
        <w:numPr>
          <w:ilvl w:val="1"/>
          <w:numId w:val="11"/>
        </w:numPr>
        <w:contextualSpacing/>
        <w:rPr>
          <w:sz w:val="21"/>
          <w:szCs w:val="21"/>
        </w:rPr>
      </w:pPr>
      <w:r>
        <w:rPr>
          <w:sz w:val="21"/>
          <w:szCs w:val="21"/>
        </w:rPr>
        <w:t>Angie Campbell announced her own retirement at end of June 2023.  The CSC awarded Angie with a certificate of appreciation and flowers for her 15 years as President of CSC.  Cookies and gifts were provided to congratulate Angie’s superb reign on the CSC and at EIU.</w:t>
      </w:r>
    </w:p>
    <w:p w:rsidRPr="0075153E" w:rsidR="00022495" w:rsidP="00B44038" w:rsidRDefault="00022495" w14:paraId="28515354" w14:textId="77777777">
      <w:pPr>
        <w:pStyle w:val="ListParagraph"/>
        <w:ind w:left="1080"/>
        <w:contextualSpacing/>
        <w:rPr>
          <w:sz w:val="21"/>
          <w:szCs w:val="21"/>
        </w:rPr>
      </w:pPr>
    </w:p>
    <w:p w:rsidR="006032E6" w:rsidP="006032E6" w:rsidRDefault="00DE6C82" w14:paraId="08810D04" w14:textId="5137C659">
      <w:pPr>
        <w:pStyle w:val="ListParagraph"/>
        <w:numPr>
          <w:ilvl w:val="0"/>
          <w:numId w:val="11"/>
        </w:numPr>
        <w:contextualSpacing/>
        <w:rPr>
          <w:sz w:val="21"/>
          <w:szCs w:val="21"/>
        </w:rPr>
      </w:pPr>
      <w:r>
        <w:rPr>
          <w:sz w:val="21"/>
          <w:szCs w:val="21"/>
        </w:rPr>
        <w:t>Election of Officers</w:t>
      </w:r>
      <w:r w:rsidR="006032E6">
        <w:rPr>
          <w:sz w:val="21"/>
          <w:szCs w:val="21"/>
        </w:rPr>
        <w:t xml:space="preserve"> – all offices had only one nomination and all were unanimously approved and </w:t>
      </w:r>
      <w:r w:rsidR="007109CC">
        <w:rPr>
          <w:sz w:val="21"/>
          <w:szCs w:val="21"/>
        </w:rPr>
        <w:t xml:space="preserve">new officers </w:t>
      </w:r>
      <w:r w:rsidR="006032E6">
        <w:rPr>
          <w:sz w:val="21"/>
          <w:szCs w:val="21"/>
        </w:rPr>
        <w:t>take office immediately after election.</w:t>
      </w:r>
    </w:p>
    <w:p w:rsidR="006032E6" w:rsidP="006032E6" w:rsidRDefault="006032E6" w14:paraId="29B9A3F1" w14:textId="500D73F7">
      <w:pPr>
        <w:pStyle w:val="ListParagraph"/>
        <w:numPr>
          <w:ilvl w:val="1"/>
          <w:numId w:val="11"/>
        </w:numPr>
        <w:contextualSpacing/>
        <w:rPr>
          <w:sz w:val="21"/>
          <w:szCs w:val="21"/>
        </w:rPr>
      </w:pPr>
      <w:r>
        <w:rPr>
          <w:sz w:val="21"/>
          <w:szCs w:val="21"/>
        </w:rPr>
        <w:t>President – Michelle Morgan</w:t>
      </w:r>
      <w:r>
        <w:rPr>
          <w:sz w:val="21"/>
          <w:szCs w:val="21"/>
        </w:rPr>
        <w:tab/>
      </w:r>
      <w:r>
        <w:rPr>
          <w:sz w:val="21"/>
          <w:szCs w:val="21"/>
        </w:rPr>
        <w:t>Nominated by: Angie Campbell</w:t>
      </w:r>
      <w:r>
        <w:rPr>
          <w:sz w:val="21"/>
          <w:szCs w:val="21"/>
        </w:rPr>
        <w:tab/>
      </w:r>
      <w:r>
        <w:rPr>
          <w:sz w:val="21"/>
          <w:szCs w:val="21"/>
        </w:rPr>
        <w:t>2</w:t>
      </w:r>
      <w:r w:rsidRPr="006032E6">
        <w:rPr>
          <w:sz w:val="21"/>
          <w:szCs w:val="21"/>
          <w:vertAlign w:val="superscript"/>
        </w:rPr>
        <w:t>nd</w:t>
      </w:r>
      <w:r>
        <w:rPr>
          <w:sz w:val="21"/>
          <w:szCs w:val="21"/>
        </w:rPr>
        <w:t xml:space="preserve"> by: Jenny Stout</w:t>
      </w:r>
    </w:p>
    <w:p w:rsidR="006032E6" w:rsidP="006032E6" w:rsidRDefault="006032E6" w14:paraId="7375F947" w14:textId="4C149B89">
      <w:pPr>
        <w:pStyle w:val="ListParagraph"/>
        <w:numPr>
          <w:ilvl w:val="1"/>
          <w:numId w:val="11"/>
        </w:numPr>
        <w:contextualSpacing/>
        <w:rPr>
          <w:sz w:val="21"/>
          <w:szCs w:val="21"/>
        </w:rPr>
      </w:pPr>
      <w:r>
        <w:rPr>
          <w:sz w:val="21"/>
          <w:szCs w:val="21"/>
        </w:rPr>
        <w:t>Vice President – Kristin Hupp</w:t>
      </w:r>
      <w:r>
        <w:rPr>
          <w:sz w:val="21"/>
          <w:szCs w:val="21"/>
        </w:rPr>
        <w:tab/>
      </w:r>
      <w:r>
        <w:rPr>
          <w:sz w:val="21"/>
          <w:szCs w:val="21"/>
        </w:rPr>
        <w:t xml:space="preserve">Nominated by: Angie </w:t>
      </w:r>
      <w:r w:rsidR="00F71774">
        <w:rPr>
          <w:sz w:val="21"/>
          <w:szCs w:val="21"/>
        </w:rPr>
        <w:t xml:space="preserve">Campbell </w:t>
      </w:r>
      <w:r w:rsidR="00F71774">
        <w:rPr>
          <w:sz w:val="21"/>
          <w:szCs w:val="21"/>
        </w:rPr>
        <w:tab/>
      </w:r>
      <w:r>
        <w:rPr>
          <w:sz w:val="21"/>
          <w:szCs w:val="21"/>
        </w:rPr>
        <w:t>2</w:t>
      </w:r>
      <w:r w:rsidRPr="006032E6">
        <w:rPr>
          <w:sz w:val="21"/>
          <w:szCs w:val="21"/>
          <w:vertAlign w:val="superscript"/>
        </w:rPr>
        <w:t>nd</w:t>
      </w:r>
      <w:r>
        <w:rPr>
          <w:sz w:val="21"/>
          <w:szCs w:val="21"/>
        </w:rPr>
        <w:t xml:space="preserve"> by:  Ke’an Armstrong</w:t>
      </w:r>
    </w:p>
    <w:p w:rsidR="006032E6" w:rsidP="006032E6" w:rsidRDefault="006032E6" w14:paraId="3C17BDB5" w14:textId="0A2A7B91">
      <w:pPr>
        <w:pStyle w:val="ListParagraph"/>
        <w:numPr>
          <w:ilvl w:val="1"/>
          <w:numId w:val="11"/>
        </w:numPr>
        <w:contextualSpacing/>
        <w:rPr>
          <w:sz w:val="21"/>
          <w:szCs w:val="21"/>
        </w:rPr>
      </w:pPr>
      <w:r>
        <w:rPr>
          <w:sz w:val="21"/>
          <w:szCs w:val="21"/>
        </w:rPr>
        <w:t>Secretary – Phillip Kousma</w:t>
      </w:r>
      <w:r>
        <w:rPr>
          <w:sz w:val="21"/>
          <w:szCs w:val="21"/>
        </w:rPr>
        <w:tab/>
      </w:r>
      <w:r>
        <w:rPr>
          <w:sz w:val="21"/>
          <w:szCs w:val="21"/>
        </w:rPr>
        <w:t>Nominated by: Carrie Gossett</w:t>
      </w:r>
      <w:r>
        <w:rPr>
          <w:sz w:val="21"/>
          <w:szCs w:val="21"/>
        </w:rPr>
        <w:tab/>
      </w:r>
      <w:r>
        <w:rPr>
          <w:sz w:val="21"/>
          <w:szCs w:val="21"/>
        </w:rPr>
        <w:t>2</w:t>
      </w:r>
      <w:r w:rsidRPr="006032E6">
        <w:rPr>
          <w:sz w:val="21"/>
          <w:szCs w:val="21"/>
          <w:vertAlign w:val="superscript"/>
        </w:rPr>
        <w:t>nd</w:t>
      </w:r>
      <w:r>
        <w:rPr>
          <w:sz w:val="21"/>
          <w:szCs w:val="21"/>
        </w:rPr>
        <w:t xml:space="preserve"> by: Angie Campbell</w:t>
      </w:r>
      <w:r>
        <w:rPr>
          <w:sz w:val="21"/>
          <w:szCs w:val="21"/>
        </w:rPr>
        <w:tab/>
      </w:r>
    </w:p>
    <w:p w:rsidRPr="006032E6" w:rsidR="006032E6" w:rsidP="006032E6" w:rsidRDefault="006032E6" w14:paraId="285A8EDE" w14:textId="5EA40F19">
      <w:pPr>
        <w:pStyle w:val="ListParagraph"/>
        <w:numPr>
          <w:ilvl w:val="1"/>
          <w:numId w:val="11"/>
        </w:numPr>
        <w:contextualSpacing/>
        <w:rPr>
          <w:sz w:val="21"/>
          <w:szCs w:val="21"/>
        </w:rPr>
      </w:pPr>
      <w:r>
        <w:rPr>
          <w:sz w:val="21"/>
          <w:szCs w:val="21"/>
        </w:rPr>
        <w:t>Treasurer – Jenny Stout</w:t>
      </w:r>
      <w:r w:rsidR="007109CC">
        <w:rPr>
          <w:sz w:val="21"/>
          <w:szCs w:val="21"/>
        </w:rPr>
        <w:tab/>
      </w:r>
      <w:r w:rsidR="007109CC">
        <w:rPr>
          <w:sz w:val="21"/>
          <w:szCs w:val="21"/>
        </w:rPr>
        <w:tab/>
      </w:r>
      <w:r w:rsidR="007109CC">
        <w:rPr>
          <w:sz w:val="21"/>
          <w:szCs w:val="21"/>
        </w:rPr>
        <w:t>Nominated by: Angie Campbell</w:t>
      </w:r>
      <w:r w:rsidR="007109CC">
        <w:rPr>
          <w:sz w:val="21"/>
          <w:szCs w:val="21"/>
        </w:rPr>
        <w:tab/>
      </w:r>
      <w:r w:rsidR="007109CC">
        <w:rPr>
          <w:sz w:val="21"/>
          <w:szCs w:val="21"/>
        </w:rPr>
        <w:t>2</w:t>
      </w:r>
      <w:r w:rsidRPr="007109CC" w:rsidR="007109CC">
        <w:rPr>
          <w:sz w:val="21"/>
          <w:szCs w:val="21"/>
          <w:vertAlign w:val="superscript"/>
        </w:rPr>
        <w:t>nd</w:t>
      </w:r>
      <w:r w:rsidR="007109CC">
        <w:rPr>
          <w:sz w:val="21"/>
          <w:szCs w:val="21"/>
        </w:rPr>
        <w:t xml:space="preserve"> by: Mindy Hurst</w:t>
      </w:r>
    </w:p>
    <w:p w:rsidR="00DE6C82" w:rsidP="00DE6C82" w:rsidRDefault="00DE6C82" w14:paraId="1E17B0A4" w14:textId="77777777">
      <w:pPr>
        <w:pStyle w:val="ListParagraph"/>
        <w:ind w:left="1080"/>
        <w:contextualSpacing/>
        <w:rPr>
          <w:sz w:val="21"/>
          <w:szCs w:val="21"/>
        </w:rPr>
      </w:pPr>
    </w:p>
    <w:p w:rsidRPr="0075153E" w:rsidR="00280540" w:rsidP="00A74B22" w:rsidRDefault="002838F8" w14:paraId="5E7443A7" w14:textId="560FDA68">
      <w:pPr>
        <w:pStyle w:val="ListParagraph"/>
        <w:numPr>
          <w:ilvl w:val="0"/>
          <w:numId w:val="11"/>
        </w:numPr>
        <w:contextualSpacing/>
        <w:rPr>
          <w:sz w:val="21"/>
          <w:szCs w:val="21"/>
        </w:rPr>
      </w:pPr>
      <w:r w:rsidRPr="0075153E">
        <w:rPr>
          <w:sz w:val="21"/>
          <w:szCs w:val="21"/>
        </w:rPr>
        <w:t>Adjournment</w:t>
      </w:r>
      <w:bookmarkEnd w:id="0"/>
      <w:r w:rsidR="006032E6">
        <w:rPr>
          <w:sz w:val="21"/>
          <w:szCs w:val="21"/>
        </w:rPr>
        <w:t xml:space="preserve"> – Angie Campbell at 9:06 a.m.</w:t>
      </w:r>
      <w:r w:rsidRPr="0075153E" w:rsidR="0045609C">
        <w:rPr>
          <w:sz w:val="21"/>
          <w:szCs w:val="21"/>
        </w:rPr>
        <w:br/>
      </w:r>
    </w:p>
    <w:p w:rsidRPr="0075153E" w:rsidR="00280540" w:rsidP="00824902" w:rsidRDefault="00280540" w14:paraId="082184E2" w14:textId="7DC3CA1E">
      <w:pPr>
        <w:rPr>
          <w:sz w:val="21"/>
          <w:szCs w:val="21"/>
        </w:rPr>
      </w:pPr>
      <w:r w:rsidRPr="0075153E">
        <w:rPr>
          <w:sz w:val="21"/>
          <w:szCs w:val="21"/>
        </w:rPr>
        <w:t>Upcoming Meetings</w:t>
      </w:r>
      <w:r w:rsidRPr="0075153E" w:rsidR="00227383">
        <w:rPr>
          <w:sz w:val="21"/>
          <w:szCs w:val="21"/>
        </w:rPr>
        <w:t>:</w:t>
      </w:r>
    </w:p>
    <w:p w:rsidRPr="0075153E" w:rsidR="001940D1" w:rsidP="00227383" w:rsidRDefault="00280540" w14:paraId="526C0B63" w14:textId="284FE9D6">
      <w:pPr>
        <w:pStyle w:val="ListParagraph"/>
        <w:numPr>
          <w:ilvl w:val="0"/>
          <w:numId w:val="21"/>
        </w:numPr>
        <w:shd w:val="clear" w:color="auto" w:fill="FFFFFF"/>
        <w:rPr>
          <w:sz w:val="21"/>
          <w:szCs w:val="21"/>
        </w:rPr>
      </w:pPr>
      <w:r w:rsidRPr="0075153E">
        <w:rPr>
          <w:sz w:val="21"/>
          <w:szCs w:val="21"/>
        </w:rPr>
        <w:t>Ju</w:t>
      </w:r>
      <w:r w:rsidR="00DE6C82">
        <w:rPr>
          <w:sz w:val="21"/>
          <w:szCs w:val="21"/>
        </w:rPr>
        <w:t>ly</w:t>
      </w:r>
      <w:r w:rsidRPr="0075153E">
        <w:rPr>
          <w:sz w:val="21"/>
          <w:szCs w:val="21"/>
        </w:rPr>
        <w:t xml:space="preserve"> 1</w:t>
      </w:r>
      <w:r w:rsidR="00DE6C82">
        <w:rPr>
          <w:sz w:val="21"/>
          <w:szCs w:val="21"/>
        </w:rPr>
        <w:t>1</w:t>
      </w:r>
      <w:r w:rsidRPr="0075153E">
        <w:rPr>
          <w:sz w:val="21"/>
          <w:szCs w:val="21"/>
        </w:rPr>
        <w:t>, 2023, at 8:30 a.m. - Rathskeller Loft - 7th Street Underground</w:t>
      </w:r>
      <w:bookmarkEnd w:id="1"/>
    </w:p>
    <w:sectPr w:rsidRPr="0075153E" w:rsidR="001940D1" w:rsidSect="001E1A83">
      <w:headerReference w:type="even" r:id="rId11"/>
      <w:footerReference w:type="even" r:id="rId12"/>
      <w:footerReference w:type="default" r:id="rId13"/>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45BB" w:rsidP="00B57F8B" w:rsidRDefault="004B45BB" w14:paraId="06F862D9" w14:textId="77777777">
      <w:r>
        <w:separator/>
      </w:r>
    </w:p>
  </w:endnote>
  <w:endnote w:type="continuationSeparator" w:id="0">
    <w:p w:rsidR="004B45BB" w:rsidP="00B57F8B" w:rsidRDefault="004B45BB" w14:paraId="2AEF72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2D4A" w:rsidP="00302D4A" w:rsidRDefault="00302D4A" w14:paraId="3F865786" w14:textId="77A339C8">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8843"/>
      <w:docPartObj>
        <w:docPartGallery w:val="Page Numbers (Bottom of Page)"/>
        <w:docPartUnique/>
      </w:docPartObj>
    </w:sdtPr>
    <w:sdtEndPr>
      <w:rPr>
        <w:noProof/>
      </w:rPr>
    </w:sdtEndPr>
    <w:sdtContent>
      <w:p w:rsidR="00302D4A" w:rsidRDefault="00302D4A" w14:paraId="1A07AF4E" w14:textId="3FC172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1A83" w:rsidRDefault="001E1A83" w14:paraId="255F46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45BB" w:rsidP="00B57F8B" w:rsidRDefault="004B45BB" w14:paraId="580F55F3" w14:textId="77777777">
      <w:r>
        <w:separator/>
      </w:r>
    </w:p>
  </w:footnote>
  <w:footnote w:type="continuationSeparator" w:id="0">
    <w:p w:rsidR="004B45BB" w:rsidP="00B57F8B" w:rsidRDefault="004B45BB" w14:paraId="3126B0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1A83" w:rsidRDefault="001E1A83" w14:paraId="48383AFE" w14:textId="482881F7">
    <w:pPr>
      <w:pStyle w:val="Header"/>
    </w:pPr>
    <w:r>
      <w:t xml:space="preserve">Civil Service Council </w:t>
    </w:r>
    <w:r w:rsidR="00D7068F">
      <w:t>Minutes</w:t>
    </w:r>
    <w:r>
      <w:t xml:space="preserve"> – </w:t>
    </w:r>
    <w:r w:rsidR="00D7068F">
      <w:t>June 13</w:t>
    </w:r>
    <w:r>
      <w:t>, 2023 - Contin</w:t>
    </w:r>
    <w:r w:rsidR="00302D4A">
      <w:t>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5F2"/>
    <w:multiLevelType w:val="hybridMultilevel"/>
    <w:tmpl w:val="36D61D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73752C"/>
    <w:multiLevelType w:val="hybridMultilevel"/>
    <w:tmpl w:val="13DC1EB2"/>
    <w:lvl w:ilvl="0" w:tplc="FFFFFFFF">
      <w:start w:val="1"/>
      <w:numFmt w:val="upperRoman"/>
      <w:lvlText w:val="%1."/>
      <w:lvlJc w:val="left"/>
      <w:pPr>
        <w:ind w:left="1080" w:hanging="720"/>
      </w:pPr>
      <w:rPr>
        <w:i w:val="0"/>
        <w:color w:val="auto"/>
      </w:rPr>
    </w:lvl>
    <w:lvl w:ilvl="1" w:tplc="FFFFFFFF">
      <w:start w:val="1"/>
      <w:numFmt w:val="upperLetter"/>
      <w:lvlText w:val="%2."/>
      <w:lvlJc w:val="left"/>
      <w:pPr>
        <w:ind w:left="1440" w:hanging="360"/>
      </w:pPr>
    </w:lvl>
    <w:lvl w:ilvl="2" w:tplc="04090017">
      <w:start w:val="1"/>
      <w:numFmt w:val="lowerLetter"/>
      <w:lvlText w:val="%3)"/>
      <w:lvlJc w:val="left"/>
      <w:pPr>
        <w:ind w:left="1800" w:hanging="360"/>
      </w:pPr>
    </w:lvl>
    <w:lvl w:ilvl="3" w:tplc="FFFFFFFF">
      <w:start w:val="1"/>
      <w:numFmt w:val="lowerLetter"/>
      <w:lvlText w:val="%4."/>
      <w:lvlJc w:val="left"/>
      <w:pPr>
        <w:ind w:left="1800" w:hanging="360"/>
      </w:pPr>
    </w:lvl>
    <w:lvl w:ilvl="4" w:tplc="FFFFFFFF">
      <w:start w:val="1"/>
      <w:numFmt w:val="lowerLetter"/>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71591A"/>
    <w:multiLevelType w:val="hybridMultilevel"/>
    <w:tmpl w:val="6A1E90A6"/>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FFFFFFFF">
      <w:start w:val="1"/>
      <w:numFmt w:val="decimal"/>
      <w:lvlText w:val="%3."/>
      <w:lvlJc w:val="left"/>
      <w:pPr>
        <w:ind w:left="2340" w:hanging="360"/>
      </w:pPr>
      <w:rPr>
        <w:color w:val="auto"/>
      </w:rPr>
    </w:lvl>
    <w:lvl w:ilvl="3" w:tplc="04090019">
      <w:start w:val="1"/>
      <w:numFmt w:val="lowerLetter"/>
      <w:lvlText w:val="%4."/>
      <w:lvlJc w:val="left"/>
      <w:pPr>
        <w:ind w:left="180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E57568"/>
    <w:multiLevelType w:val="multilevel"/>
    <w:tmpl w:val="C756A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1D6023"/>
    <w:multiLevelType w:val="hybridMultilevel"/>
    <w:tmpl w:val="F38242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AAC1BCF"/>
    <w:multiLevelType w:val="multilevel"/>
    <w:tmpl w:val="A5A2A8B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F746A0"/>
    <w:multiLevelType w:val="hybridMultilevel"/>
    <w:tmpl w:val="7C380424"/>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BB649F4">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E520978"/>
    <w:multiLevelType w:val="hybridMultilevel"/>
    <w:tmpl w:val="309C38E2"/>
    <w:lvl w:ilvl="0" w:tplc="63DC492C">
      <w:start w:val="1"/>
      <w:numFmt w:val="upperRoman"/>
      <w:lvlText w:val="%1."/>
      <w:lvlJc w:val="left"/>
      <w:pPr>
        <w:ind w:left="1080" w:hanging="720"/>
      </w:pPr>
      <w:rPr>
        <w:i w:val="0"/>
        <w:color w:val="auto"/>
      </w:rPr>
    </w:lvl>
    <w:lvl w:ilvl="1" w:tplc="04090015">
      <w:start w:val="1"/>
      <w:numFmt w:val="upperLetter"/>
      <w:lvlText w:val="%2."/>
      <w:lvlJc w:val="left"/>
      <w:pPr>
        <w:ind w:left="1440" w:hanging="360"/>
      </w:pPr>
    </w:lvl>
    <w:lvl w:ilvl="2" w:tplc="0409000F">
      <w:start w:val="1"/>
      <w:numFmt w:val="decimal"/>
      <w:lvlText w:val="%3."/>
      <w:lvlJc w:val="left"/>
      <w:pPr>
        <w:ind w:left="1800" w:hanging="360"/>
      </w:pPr>
    </w:lvl>
    <w:lvl w:ilvl="3" w:tplc="90F0B704">
      <w:start w:val="1"/>
      <w:numFmt w:val="lowerLetter"/>
      <w:lvlText w:val="%4."/>
      <w:lvlJc w:val="left"/>
      <w:pPr>
        <w:ind w:left="1800" w:hanging="360"/>
      </w:pPr>
      <w:rPr>
        <w:rFonts w:ascii="Times New Roman" w:hAnsi="Times New Roman" w:eastAsia="Times New Roman" w:cs="Times New Roman"/>
      </w:r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2EB6EEC"/>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45AD4ABD"/>
    <w:multiLevelType w:val="hybridMultilevel"/>
    <w:tmpl w:val="6D34CB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463F0F37"/>
    <w:multiLevelType w:val="hybridMultilevel"/>
    <w:tmpl w:val="C4E4E9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EE15B29"/>
    <w:multiLevelType w:val="hybridMultilevel"/>
    <w:tmpl w:val="F2B4A1C6"/>
    <w:lvl w:ilvl="0" w:tplc="A438786A">
      <w:start w:val="1"/>
      <w:numFmt w:val="upperLetter"/>
      <w:lvlText w:val="%1."/>
      <w:lvlJc w:val="left"/>
      <w:pPr>
        <w:ind w:left="1440" w:hanging="360"/>
      </w:pPr>
      <w:rPr>
        <w:rFonts w:ascii="Times New Roman" w:hAnsi="Times New Roman" w:eastAsia="Times New Roman" w:cs="Times New Roman"/>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4" w15:restartNumberingAfterBreak="0">
    <w:nsid w:val="4F460235"/>
    <w:multiLevelType w:val="hybridMultilevel"/>
    <w:tmpl w:val="B7B089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38D1CC8"/>
    <w:multiLevelType w:val="hybridMultilevel"/>
    <w:tmpl w:val="D2C0A6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6" w15:restartNumberingAfterBreak="0">
    <w:nsid w:val="57A818F9"/>
    <w:multiLevelType w:val="hybridMultilevel"/>
    <w:tmpl w:val="76E6CC22"/>
    <w:lvl w:ilvl="0" w:tplc="71FE7E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E10322"/>
    <w:multiLevelType w:val="hybridMultilevel"/>
    <w:tmpl w:val="082A8E64"/>
    <w:lvl w:ilvl="0" w:tplc="63DC492C">
      <w:start w:val="1"/>
      <w:numFmt w:val="upperRoman"/>
      <w:lvlText w:val="%1."/>
      <w:lvlJc w:val="left"/>
      <w:pPr>
        <w:ind w:left="1080" w:hanging="720"/>
      </w:pPr>
      <w:rPr>
        <w:i w:val="0"/>
        <w:color w:val="auto"/>
      </w:rPr>
    </w:lvl>
    <w:lvl w:ilvl="1" w:tplc="04090015">
      <w:start w:val="1"/>
      <w:numFmt w:val="upperLetter"/>
      <w:lvlText w:val="%2."/>
      <w:lvlJc w:val="left"/>
      <w:pPr>
        <w:ind w:left="1440" w:hanging="360"/>
      </w:pPr>
    </w:lvl>
    <w:lvl w:ilvl="2" w:tplc="0409000F">
      <w:start w:val="1"/>
      <w:numFmt w:val="decimal"/>
      <w:lvlText w:val="%3."/>
      <w:lvlJc w:val="left"/>
      <w:pPr>
        <w:ind w:left="1800" w:hanging="360"/>
      </w:pPr>
    </w:lvl>
    <w:lvl w:ilvl="3" w:tplc="357AEAEA">
      <w:start w:val="1"/>
      <w:numFmt w:val="lowerLetter"/>
      <w:lvlText w:val="%4."/>
      <w:lvlJc w:val="left"/>
      <w:pPr>
        <w:ind w:left="1800" w:hanging="360"/>
      </w:pPr>
      <w:rPr>
        <w:rFonts w:ascii="Times New Roman" w:hAnsi="Times New Roman" w:eastAsia="Times New Roman" w:cs="Times New Roman"/>
      </w:r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FEC2BE0"/>
    <w:multiLevelType w:val="hybridMultilevel"/>
    <w:tmpl w:val="A83A45CA"/>
    <w:lvl w:ilvl="0" w:tplc="04090019">
      <w:start w:val="1"/>
      <w:numFmt w:val="lowerLetter"/>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9" w15:restartNumberingAfterBreak="0">
    <w:nsid w:val="60527900"/>
    <w:multiLevelType w:val="hybridMultilevel"/>
    <w:tmpl w:val="7C4E57F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43F7E93"/>
    <w:multiLevelType w:val="multilevel"/>
    <w:tmpl w:val="5FDCD594"/>
    <w:lvl w:ilvl="0">
      <w:start w:val="1"/>
      <w:numFmt w:val="upperRoman"/>
      <w:lvlText w:val="%1."/>
      <w:lvlJc w:val="left"/>
      <w:pPr>
        <w:ind w:left="1080" w:hanging="720"/>
      </w:pPr>
      <w:rPr>
        <w:i w:val="0"/>
        <w:color w:val="auto"/>
      </w:rPr>
    </w:lvl>
    <w:lvl w:ilvl="1">
      <w:start w:val="1"/>
      <w:numFmt w:val="upperLetter"/>
      <w:lvlText w:val="%2."/>
      <w:lvlJc w:val="left"/>
      <w:pPr>
        <w:ind w:left="1440" w:hanging="360"/>
      </w:pPr>
    </w:lvl>
    <w:lvl w:ilvl="2">
      <w:start w:val="1"/>
      <w:numFmt w:val="decimal"/>
      <w:lvlText w:val="%3."/>
      <w:lvlJc w:val="left"/>
      <w:pPr>
        <w:ind w:left="1800" w:hanging="360"/>
      </w:pPr>
    </w:lvl>
    <w:lvl w:ilvl="3">
      <w:start w:val="1"/>
      <w:numFmt w:val="lowerLetter"/>
      <w:lvlText w:val="%4."/>
      <w:lvlJc w:val="left"/>
      <w:pPr>
        <w:ind w:left="1800" w:hanging="360"/>
      </w:pPr>
      <w:rPr>
        <w:rFonts w:ascii="Times New Roman" w:hAnsi="Times New Roman" w:eastAsia="Times New Roman" w:cs="Times New Roman"/>
      </w:r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A0D4A6A"/>
    <w:multiLevelType w:val="hybridMultilevel"/>
    <w:tmpl w:val="1562BEBC"/>
    <w:lvl w:ilvl="0" w:tplc="FFFFFFFF">
      <w:start w:val="1"/>
      <w:numFmt w:val="decimal"/>
      <w:lvlText w:val="%1."/>
      <w:lvlJc w:val="left"/>
      <w:pPr>
        <w:tabs>
          <w:tab w:val="num" w:pos="720"/>
        </w:tabs>
        <w:ind w:left="720" w:hanging="360"/>
      </w:pPr>
      <w:rPr>
        <w:color w:val="auto"/>
      </w:rPr>
    </w:lvl>
    <w:lvl w:ilvl="1" w:tplc="FFFFFFFF">
      <w:start w:val="1"/>
      <w:numFmt w:val="upperLetter"/>
      <w:lvlText w:val="%2."/>
      <w:lvlJc w:val="left"/>
      <w:pPr>
        <w:tabs>
          <w:tab w:val="num" w:pos="1350"/>
        </w:tabs>
        <w:ind w:left="1350" w:hanging="360"/>
      </w:pPr>
      <w:rPr>
        <w:color w:val="auto"/>
      </w:rPr>
    </w:lvl>
    <w:lvl w:ilvl="2" w:tplc="0409000F">
      <w:start w:val="1"/>
      <w:numFmt w:val="decimal"/>
      <w:lvlText w:val="%3."/>
      <w:lvlJc w:val="left"/>
      <w:pPr>
        <w:ind w:left="180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hAnsi="Times New Roman" w:eastAsia="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7CCB4745"/>
    <w:multiLevelType w:val="hybridMultilevel"/>
    <w:tmpl w:val="6D34CBCA"/>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5" w15:restartNumberingAfterBreak="0">
    <w:nsid w:val="7D102A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2969316">
    <w:abstractNumId w:val="8"/>
  </w:num>
  <w:num w:numId="2" w16cid:durableId="296372331">
    <w:abstractNumId w:val="23"/>
  </w:num>
  <w:num w:numId="3" w16cid:durableId="1809937120">
    <w:abstractNumId w:val="2"/>
  </w:num>
  <w:num w:numId="4" w16cid:durableId="371342933">
    <w:abstractNumId w:val="21"/>
  </w:num>
  <w:num w:numId="5" w16cid:durableId="520901194">
    <w:abstractNumId w:val="14"/>
  </w:num>
  <w:num w:numId="6" w16cid:durableId="707099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8144115">
    <w:abstractNumId w:val="13"/>
  </w:num>
  <w:num w:numId="8" w16cid:durableId="1515998725">
    <w:abstractNumId w:val="6"/>
  </w:num>
  <w:num w:numId="9" w16cid:durableId="955912404">
    <w:abstractNumId w:val="15"/>
  </w:num>
  <w:num w:numId="10" w16cid:durableId="380062180">
    <w:abstractNumId w:val="16"/>
  </w:num>
  <w:num w:numId="11" w16cid:durableId="1144200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91627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36668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640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4177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6944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585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6287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0848573">
    <w:abstractNumId w:val="5"/>
  </w:num>
  <w:num w:numId="20" w16cid:durableId="1171992861">
    <w:abstractNumId w:val="12"/>
  </w:num>
  <w:num w:numId="21" w16cid:durableId="1557624409">
    <w:abstractNumId w:val="0"/>
  </w:num>
  <w:num w:numId="22" w16cid:durableId="1821194789">
    <w:abstractNumId w:val="25"/>
  </w:num>
  <w:num w:numId="23" w16cid:durableId="206990851">
    <w:abstractNumId w:val="7"/>
  </w:num>
  <w:num w:numId="24" w16cid:durableId="1478493613">
    <w:abstractNumId w:val="19"/>
  </w:num>
  <w:num w:numId="25" w16cid:durableId="1105272870">
    <w:abstractNumId w:val="1"/>
  </w:num>
  <w:num w:numId="26" w16cid:durableId="34473607">
    <w:abstractNumId w:val="20"/>
  </w:num>
  <w:num w:numId="27" w16cid:durableId="1468157317">
    <w:abstractNumId w:val="9"/>
  </w:num>
  <w:num w:numId="28" w16cid:durableId="1459686433">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6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2B"/>
    <w:rsid w:val="00000C2A"/>
    <w:rsid w:val="00003D28"/>
    <w:rsid w:val="00004E90"/>
    <w:rsid w:val="00007D3B"/>
    <w:rsid w:val="000120DF"/>
    <w:rsid w:val="00017DD3"/>
    <w:rsid w:val="00020BAA"/>
    <w:rsid w:val="00022495"/>
    <w:rsid w:val="00024CC4"/>
    <w:rsid w:val="0002593C"/>
    <w:rsid w:val="00026D48"/>
    <w:rsid w:val="00030C89"/>
    <w:rsid w:val="00031E8F"/>
    <w:rsid w:val="00032DB1"/>
    <w:rsid w:val="0003563D"/>
    <w:rsid w:val="000365C5"/>
    <w:rsid w:val="00036783"/>
    <w:rsid w:val="00040008"/>
    <w:rsid w:val="0004016E"/>
    <w:rsid w:val="000464A5"/>
    <w:rsid w:val="00046A98"/>
    <w:rsid w:val="0004778B"/>
    <w:rsid w:val="0005525D"/>
    <w:rsid w:val="00055ECB"/>
    <w:rsid w:val="00062550"/>
    <w:rsid w:val="000643B5"/>
    <w:rsid w:val="00064829"/>
    <w:rsid w:val="00065D8F"/>
    <w:rsid w:val="000671D0"/>
    <w:rsid w:val="00070A9B"/>
    <w:rsid w:val="00070E98"/>
    <w:rsid w:val="00073D0E"/>
    <w:rsid w:val="00073FB7"/>
    <w:rsid w:val="00076450"/>
    <w:rsid w:val="000767EC"/>
    <w:rsid w:val="000849F1"/>
    <w:rsid w:val="00085043"/>
    <w:rsid w:val="00085F02"/>
    <w:rsid w:val="0009034B"/>
    <w:rsid w:val="00090565"/>
    <w:rsid w:val="000924D6"/>
    <w:rsid w:val="00092918"/>
    <w:rsid w:val="00092973"/>
    <w:rsid w:val="0009424D"/>
    <w:rsid w:val="00095BC7"/>
    <w:rsid w:val="000963FE"/>
    <w:rsid w:val="0009706D"/>
    <w:rsid w:val="000A1385"/>
    <w:rsid w:val="000A2FDB"/>
    <w:rsid w:val="000A3696"/>
    <w:rsid w:val="000B01ED"/>
    <w:rsid w:val="000B3941"/>
    <w:rsid w:val="000B3AD5"/>
    <w:rsid w:val="000B7300"/>
    <w:rsid w:val="000C21B6"/>
    <w:rsid w:val="000C2A80"/>
    <w:rsid w:val="000C3612"/>
    <w:rsid w:val="000C5B96"/>
    <w:rsid w:val="000C5CD3"/>
    <w:rsid w:val="000D4023"/>
    <w:rsid w:val="000D694E"/>
    <w:rsid w:val="000E03E1"/>
    <w:rsid w:val="000E1709"/>
    <w:rsid w:val="000E21D1"/>
    <w:rsid w:val="000E2ADD"/>
    <w:rsid w:val="000E3767"/>
    <w:rsid w:val="000E39BC"/>
    <w:rsid w:val="000E4127"/>
    <w:rsid w:val="000E7042"/>
    <w:rsid w:val="000F29CD"/>
    <w:rsid w:val="000F3860"/>
    <w:rsid w:val="000F6F6C"/>
    <w:rsid w:val="00101C58"/>
    <w:rsid w:val="00104CFC"/>
    <w:rsid w:val="00105604"/>
    <w:rsid w:val="0010577A"/>
    <w:rsid w:val="00107692"/>
    <w:rsid w:val="0011139F"/>
    <w:rsid w:val="001132C1"/>
    <w:rsid w:val="00114292"/>
    <w:rsid w:val="0011487E"/>
    <w:rsid w:val="00115561"/>
    <w:rsid w:val="00116E42"/>
    <w:rsid w:val="001211F8"/>
    <w:rsid w:val="00130352"/>
    <w:rsid w:val="0013147A"/>
    <w:rsid w:val="00132423"/>
    <w:rsid w:val="00133CCD"/>
    <w:rsid w:val="00136F48"/>
    <w:rsid w:val="0013755B"/>
    <w:rsid w:val="00140245"/>
    <w:rsid w:val="00143C97"/>
    <w:rsid w:val="00145095"/>
    <w:rsid w:val="00146251"/>
    <w:rsid w:val="0014722F"/>
    <w:rsid w:val="00147249"/>
    <w:rsid w:val="001502CB"/>
    <w:rsid w:val="00150366"/>
    <w:rsid w:val="00150395"/>
    <w:rsid w:val="00151BFB"/>
    <w:rsid w:val="001567A3"/>
    <w:rsid w:val="00157193"/>
    <w:rsid w:val="001575C1"/>
    <w:rsid w:val="00160798"/>
    <w:rsid w:val="00161C15"/>
    <w:rsid w:val="00167196"/>
    <w:rsid w:val="001719F6"/>
    <w:rsid w:val="00171C80"/>
    <w:rsid w:val="00174BF7"/>
    <w:rsid w:val="00174F64"/>
    <w:rsid w:val="00175BD4"/>
    <w:rsid w:val="00175F7C"/>
    <w:rsid w:val="00177865"/>
    <w:rsid w:val="001778BE"/>
    <w:rsid w:val="00177994"/>
    <w:rsid w:val="00180250"/>
    <w:rsid w:val="0018027A"/>
    <w:rsid w:val="00180AB7"/>
    <w:rsid w:val="00184445"/>
    <w:rsid w:val="00184E4D"/>
    <w:rsid w:val="0018528F"/>
    <w:rsid w:val="0018602C"/>
    <w:rsid w:val="0019192D"/>
    <w:rsid w:val="00191FCA"/>
    <w:rsid w:val="00192526"/>
    <w:rsid w:val="001934D7"/>
    <w:rsid w:val="001934F0"/>
    <w:rsid w:val="00193D4D"/>
    <w:rsid w:val="001940D1"/>
    <w:rsid w:val="001A161B"/>
    <w:rsid w:val="001A1833"/>
    <w:rsid w:val="001A4089"/>
    <w:rsid w:val="001A4198"/>
    <w:rsid w:val="001A478C"/>
    <w:rsid w:val="001A6E9E"/>
    <w:rsid w:val="001B0E57"/>
    <w:rsid w:val="001B326B"/>
    <w:rsid w:val="001C09BA"/>
    <w:rsid w:val="001C1F18"/>
    <w:rsid w:val="001C2517"/>
    <w:rsid w:val="001C286A"/>
    <w:rsid w:val="001C3636"/>
    <w:rsid w:val="001C36F6"/>
    <w:rsid w:val="001C3D92"/>
    <w:rsid w:val="001C3E7B"/>
    <w:rsid w:val="001D1D12"/>
    <w:rsid w:val="001D3DE4"/>
    <w:rsid w:val="001D4D00"/>
    <w:rsid w:val="001D4D2E"/>
    <w:rsid w:val="001D4D70"/>
    <w:rsid w:val="001E1A83"/>
    <w:rsid w:val="001E3A64"/>
    <w:rsid w:val="001E75A9"/>
    <w:rsid w:val="001F0F2B"/>
    <w:rsid w:val="001F4369"/>
    <w:rsid w:val="00200B69"/>
    <w:rsid w:val="00207A39"/>
    <w:rsid w:val="00210BA1"/>
    <w:rsid w:val="00214311"/>
    <w:rsid w:val="00214B96"/>
    <w:rsid w:val="00217725"/>
    <w:rsid w:val="00217B87"/>
    <w:rsid w:val="002201AE"/>
    <w:rsid w:val="002202BA"/>
    <w:rsid w:val="002208CD"/>
    <w:rsid w:val="002215CC"/>
    <w:rsid w:val="00221DE2"/>
    <w:rsid w:val="00226475"/>
    <w:rsid w:val="0022650B"/>
    <w:rsid w:val="00227383"/>
    <w:rsid w:val="0023719C"/>
    <w:rsid w:val="002410EE"/>
    <w:rsid w:val="0024193B"/>
    <w:rsid w:val="00241C7E"/>
    <w:rsid w:val="00243A9C"/>
    <w:rsid w:val="00245881"/>
    <w:rsid w:val="00246A1C"/>
    <w:rsid w:val="00253D39"/>
    <w:rsid w:val="002572F1"/>
    <w:rsid w:val="00257DE9"/>
    <w:rsid w:val="00260933"/>
    <w:rsid w:val="00261FF1"/>
    <w:rsid w:val="002628BC"/>
    <w:rsid w:val="00263DFC"/>
    <w:rsid w:val="00264A53"/>
    <w:rsid w:val="00264CD1"/>
    <w:rsid w:val="0026629E"/>
    <w:rsid w:val="00271471"/>
    <w:rsid w:val="00273B6D"/>
    <w:rsid w:val="00280540"/>
    <w:rsid w:val="002806FE"/>
    <w:rsid w:val="00281167"/>
    <w:rsid w:val="00281362"/>
    <w:rsid w:val="00282E7E"/>
    <w:rsid w:val="002831CC"/>
    <w:rsid w:val="002838F8"/>
    <w:rsid w:val="00284B0D"/>
    <w:rsid w:val="00290358"/>
    <w:rsid w:val="0029055D"/>
    <w:rsid w:val="00292D3F"/>
    <w:rsid w:val="00294A0E"/>
    <w:rsid w:val="002A3085"/>
    <w:rsid w:val="002A3EDE"/>
    <w:rsid w:val="002A5BD5"/>
    <w:rsid w:val="002A5DF2"/>
    <w:rsid w:val="002B262E"/>
    <w:rsid w:val="002B27F0"/>
    <w:rsid w:val="002D39ED"/>
    <w:rsid w:val="002D4770"/>
    <w:rsid w:val="002D58F2"/>
    <w:rsid w:val="002D6683"/>
    <w:rsid w:val="002D6726"/>
    <w:rsid w:val="002E0FE1"/>
    <w:rsid w:val="002E4306"/>
    <w:rsid w:val="002E452A"/>
    <w:rsid w:val="002E508A"/>
    <w:rsid w:val="002E618B"/>
    <w:rsid w:val="002F22F2"/>
    <w:rsid w:val="002F2D8A"/>
    <w:rsid w:val="002F2EF4"/>
    <w:rsid w:val="002F37CD"/>
    <w:rsid w:val="002F3DCA"/>
    <w:rsid w:val="0030127A"/>
    <w:rsid w:val="00302D4A"/>
    <w:rsid w:val="0030346F"/>
    <w:rsid w:val="00307FF1"/>
    <w:rsid w:val="00311D34"/>
    <w:rsid w:val="00312F3C"/>
    <w:rsid w:val="00314580"/>
    <w:rsid w:val="00315DA2"/>
    <w:rsid w:val="00322170"/>
    <w:rsid w:val="00322486"/>
    <w:rsid w:val="00322D3B"/>
    <w:rsid w:val="0032529E"/>
    <w:rsid w:val="0032553B"/>
    <w:rsid w:val="003256A7"/>
    <w:rsid w:val="00327015"/>
    <w:rsid w:val="0033177F"/>
    <w:rsid w:val="00331952"/>
    <w:rsid w:val="0033264E"/>
    <w:rsid w:val="0033281A"/>
    <w:rsid w:val="00332F47"/>
    <w:rsid w:val="00333374"/>
    <w:rsid w:val="00333A03"/>
    <w:rsid w:val="003341AC"/>
    <w:rsid w:val="00335E77"/>
    <w:rsid w:val="003365E2"/>
    <w:rsid w:val="00336E0D"/>
    <w:rsid w:val="00342AF7"/>
    <w:rsid w:val="00343F50"/>
    <w:rsid w:val="0034433B"/>
    <w:rsid w:val="00346DC9"/>
    <w:rsid w:val="0035225E"/>
    <w:rsid w:val="00354F37"/>
    <w:rsid w:val="00355073"/>
    <w:rsid w:val="0035757D"/>
    <w:rsid w:val="003605D3"/>
    <w:rsid w:val="0036532D"/>
    <w:rsid w:val="003655DB"/>
    <w:rsid w:val="0037121E"/>
    <w:rsid w:val="00372518"/>
    <w:rsid w:val="00372E88"/>
    <w:rsid w:val="00375373"/>
    <w:rsid w:val="00381AC8"/>
    <w:rsid w:val="003905AE"/>
    <w:rsid w:val="00390D74"/>
    <w:rsid w:val="003928A4"/>
    <w:rsid w:val="003A0221"/>
    <w:rsid w:val="003A031F"/>
    <w:rsid w:val="003A0426"/>
    <w:rsid w:val="003A0BC8"/>
    <w:rsid w:val="003A18CB"/>
    <w:rsid w:val="003A2483"/>
    <w:rsid w:val="003A669C"/>
    <w:rsid w:val="003A745C"/>
    <w:rsid w:val="003B229C"/>
    <w:rsid w:val="003B3475"/>
    <w:rsid w:val="003B3DD7"/>
    <w:rsid w:val="003B406A"/>
    <w:rsid w:val="003B5584"/>
    <w:rsid w:val="003B606B"/>
    <w:rsid w:val="003B6790"/>
    <w:rsid w:val="003C1D63"/>
    <w:rsid w:val="003C24D9"/>
    <w:rsid w:val="003C53E8"/>
    <w:rsid w:val="003C569A"/>
    <w:rsid w:val="003C6ABE"/>
    <w:rsid w:val="003C780D"/>
    <w:rsid w:val="003C7BF6"/>
    <w:rsid w:val="003D34FF"/>
    <w:rsid w:val="003D6035"/>
    <w:rsid w:val="003E5584"/>
    <w:rsid w:val="003E5A5D"/>
    <w:rsid w:val="003E659F"/>
    <w:rsid w:val="003E738A"/>
    <w:rsid w:val="003E7786"/>
    <w:rsid w:val="003F0391"/>
    <w:rsid w:val="003F16C1"/>
    <w:rsid w:val="003F2833"/>
    <w:rsid w:val="003F53C5"/>
    <w:rsid w:val="003F715C"/>
    <w:rsid w:val="00403498"/>
    <w:rsid w:val="004069B1"/>
    <w:rsid w:val="00411066"/>
    <w:rsid w:val="004133B5"/>
    <w:rsid w:val="00416B26"/>
    <w:rsid w:val="004171CA"/>
    <w:rsid w:val="00421E14"/>
    <w:rsid w:val="004257D8"/>
    <w:rsid w:val="004259D9"/>
    <w:rsid w:val="00425A2C"/>
    <w:rsid w:val="004262FF"/>
    <w:rsid w:val="00426B73"/>
    <w:rsid w:val="004300C9"/>
    <w:rsid w:val="0043034D"/>
    <w:rsid w:val="0043123F"/>
    <w:rsid w:val="00432422"/>
    <w:rsid w:val="00434815"/>
    <w:rsid w:val="00435AB2"/>
    <w:rsid w:val="004400C6"/>
    <w:rsid w:val="0044121A"/>
    <w:rsid w:val="00441B95"/>
    <w:rsid w:val="004424EF"/>
    <w:rsid w:val="00443B1F"/>
    <w:rsid w:val="004471D2"/>
    <w:rsid w:val="00450B98"/>
    <w:rsid w:val="004514E5"/>
    <w:rsid w:val="004540E5"/>
    <w:rsid w:val="00455D8F"/>
    <w:rsid w:val="0045609C"/>
    <w:rsid w:val="00456A21"/>
    <w:rsid w:val="00456D61"/>
    <w:rsid w:val="00462DD0"/>
    <w:rsid w:val="004630E7"/>
    <w:rsid w:val="004752F8"/>
    <w:rsid w:val="00482948"/>
    <w:rsid w:val="00487DAF"/>
    <w:rsid w:val="00487EA5"/>
    <w:rsid w:val="00491B62"/>
    <w:rsid w:val="00491E24"/>
    <w:rsid w:val="0049424E"/>
    <w:rsid w:val="00494EE8"/>
    <w:rsid w:val="00495458"/>
    <w:rsid w:val="004A0A2F"/>
    <w:rsid w:val="004A12C1"/>
    <w:rsid w:val="004A2451"/>
    <w:rsid w:val="004A60E1"/>
    <w:rsid w:val="004A6200"/>
    <w:rsid w:val="004B3D82"/>
    <w:rsid w:val="004B4551"/>
    <w:rsid w:val="004B45BB"/>
    <w:rsid w:val="004B65EA"/>
    <w:rsid w:val="004C0A45"/>
    <w:rsid w:val="004C117B"/>
    <w:rsid w:val="004C269E"/>
    <w:rsid w:val="004C4001"/>
    <w:rsid w:val="004D037D"/>
    <w:rsid w:val="004D4974"/>
    <w:rsid w:val="004D4CE4"/>
    <w:rsid w:val="004D5865"/>
    <w:rsid w:val="004D5C57"/>
    <w:rsid w:val="004D614D"/>
    <w:rsid w:val="004E068D"/>
    <w:rsid w:val="004E10C3"/>
    <w:rsid w:val="004E12A7"/>
    <w:rsid w:val="004E412E"/>
    <w:rsid w:val="004E46C3"/>
    <w:rsid w:val="004E4FF4"/>
    <w:rsid w:val="004E58B0"/>
    <w:rsid w:val="00501160"/>
    <w:rsid w:val="0050255E"/>
    <w:rsid w:val="005060A4"/>
    <w:rsid w:val="0050790B"/>
    <w:rsid w:val="005104D3"/>
    <w:rsid w:val="005119F8"/>
    <w:rsid w:val="00515715"/>
    <w:rsid w:val="00515D49"/>
    <w:rsid w:val="00516A09"/>
    <w:rsid w:val="005178E4"/>
    <w:rsid w:val="00520229"/>
    <w:rsid w:val="00520992"/>
    <w:rsid w:val="00522AA6"/>
    <w:rsid w:val="00524BAD"/>
    <w:rsid w:val="00524BD8"/>
    <w:rsid w:val="0052501C"/>
    <w:rsid w:val="00531176"/>
    <w:rsid w:val="005323E6"/>
    <w:rsid w:val="00532482"/>
    <w:rsid w:val="0053257A"/>
    <w:rsid w:val="005330F0"/>
    <w:rsid w:val="0053361D"/>
    <w:rsid w:val="005378DC"/>
    <w:rsid w:val="005400AE"/>
    <w:rsid w:val="00541780"/>
    <w:rsid w:val="00542FF3"/>
    <w:rsid w:val="0054378C"/>
    <w:rsid w:val="0055212D"/>
    <w:rsid w:val="005571CF"/>
    <w:rsid w:val="00563D78"/>
    <w:rsid w:val="00563F2C"/>
    <w:rsid w:val="005649F7"/>
    <w:rsid w:val="00566E19"/>
    <w:rsid w:val="00570223"/>
    <w:rsid w:val="00577F8F"/>
    <w:rsid w:val="005849B4"/>
    <w:rsid w:val="00586074"/>
    <w:rsid w:val="0059365E"/>
    <w:rsid w:val="00596875"/>
    <w:rsid w:val="005A1812"/>
    <w:rsid w:val="005A1BE3"/>
    <w:rsid w:val="005A5B27"/>
    <w:rsid w:val="005A6833"/>
    <w:rsid w:val="005A690B"/>
    <w:rsid w:val="005B084B"/>
    <w:rsid w:val="005B4E1C"/>
    <w:rsid w:val="005C02C2"/>
    <w:rsid w:val="005C19EA"/>
    <w:rsid w:val="005C2FAE"/>
    <w:rsid w:val="005C3CE8"/>
    <w:rsid w:val="005C627D"/>
    <w:rsid w:val="005D0393"/>
    <w:rsid w:val="005D0BE6"/>
    <w:rsid w:val="005D274B"/>
    <w:rsid w:val="005D29D9"/>
    <w:rsid w:val="005D44E2"/>
    <w:rsid w:val="005D4B9B"/>
    <w:rsid w:val="005D63BA"/>
    <w:rsid w:val="005E2FFF"/>
    <w:rsid w:val="005F146E"/>
    <w:rsid w:val="005F3AE3"/>
    <w:rsid w:val="005F478F"/>
    <w:rsid w:val="005F6129"/>
    <w:rsid w:val="005F6F3D"/>
    <w:rsid w:val="005F7D59"/>
    <w:rsid w:val="00601D71"/>
    <w:rsid w:val="006032E6"/>
    <w:rsid w:val="00605D72"/>
    <w:rsid w:val="006076C0"/>
    <w:rsid w:val="0060791B"/>
    <w:rsid w:val="00613542"/>
    <w:rsid w:val="00613A5E"/>
    <w:rsid w:val="00620AA0"/>
    <w:rsid w:val="00621EF2"/>
    <w:rsid w:val="00623B88"/>
    <w:rsid w:val="00623D6D"/>
    <w:rsid w:val="006240CD"/>
    <w:rsid w:val="00627C09"/>
    <w:rsid w:val="0063168F"/>
    <w:rsid w:val="0063224D"/>
    <w:rsid w:val="006325BA"/>
    <w:rsid w:val="0063337F"/>
    <w:rsid w:val="00633DA3"/>
    <w:rsid w:val="0063486A"/>
    <w:rsid w:val="00634DCE"/>
    <w:rsid w:val="00635EA1"/>
    <w:rsid w:val="00640656"/>
    <w:rsid w:val="00643D93"/>
    <w:rsid w:val="006441A9"/>
    <w:rsid w:val="00644650"/>
    <w:rsid w:val="00644926"/>
    <w:rsid w:val="00645B53"/>
    <w:rsid w:val="00650FCB"/>
    <w:rsid w:val="00651029"/>
    <w:rsid w:val="00660137"/>
    <w:rsid w:val="00661FC8"/>
    <w:rsid w:val="00664AB3"/>
    <w:rsid w:val="00665BA2"/>
    <w:rsid w:val="00666505"/>
    <w:rsid w:val="0066742F"/>
    <w:rsid w:val="00670295"/>
    <w:rsid w:val="00670FF8"/>
    <w:rsid w:val="00672B3D"/>
    <w:rsid w:val="006732BF"/>
    <w:rsid w:val="00675729"/>
    <w:rsid w:val="006817C7"/>
    <w:rsid w:val="006869CC"/>
    <w:rsid w:val="006911E2"/>
    <w:rsid w:val="00694EA0"/>
    <w:rsid w:val="00696139"/>
    <w:rsid w:val="006A2BAA"/>
    <w:rsid w:val="006A61AE"/>
    <w:rsid w:val="006A6FC1"/>
    <w:rsid w:val="006B1192"/>
    <w:rsid w:val="006B3F65"/>
    <w:rsid w:val="006B69E1"/>
    <w:rsid w:val="006B7648"/>
    <w:rsid w:val="006B7915"/>
    <w:rsid w:val="006C0D56"/>
    <w:rsid w:val="006C1A72"/>
    <w:rsid w:val="006C3B57"/>
    <w:rsid w:val="006C5261"/>
    <w:rsid w:val="006C6CD4"/>
    <w:rsid w:val="006D0428"/>
    <w:rsid w:val="006D0A57"/>
    <w:rsid w:val="006D3D96"/>
    <w:rsid w:val="006E0F47"/>
    <w:rsid w:val="006E207C"/>
    <w:rsid w:val="006E22AF"/>
    <w:rsid w:val="006E4405"/>
    <w:rsid w:val="006E4D83"/>
    <w:rsid w:val="006E6636"/>
    <w:rsid w:val="006E759C"/>
    <w:rsid w:val="006F128B"/>
    <w:rsid w:val="006F317A"/>
    <w:rsid w:val="006F3293"/>
    <w:rsid w:val="006F3589"/>
    <w:rsid w:val="006F3DE6"/>
    <w:rsid w:val="006F3F35"/>
    <w:rsid w:val="006F45DC"/>
    <w:rsid w:val="006F5689"/>
    <w:rsid w:val="006F5A66"/>
    <w:rsid w:val="006F7930"/>
    <w:rsid w:val="006F7B68"/>
    <w:rsid w:val="007002A8"/>
    <w:rsid w:val="00700D1F"/>
    <w:rsid w:val="0070386D"/>
    <w:rsid w:val="007067B1"/>
    <w:rsid w:val="00706ACA"/>
    <w:rsid w:val="007103A0"/>
    <w:rsid w:val="007109CC"/>
    <w:rsid w:val="00710E64"/>
    <w:rsid w:val="00712847"/>
    <w:rsid w:val="00716EBB"/>
    <w:rsid w:val="0072067A"/>
    <w:rsid w:val="00720B6F"/>
    <w:rsid w:val="00721FC3"/>
    <w:rsid w:val="00721FED"/>
    <w:rsid w:val="007220A8"/>
    <w:rsid w:val="00722DC9"/>
    <w:rsid w:val="0072390C"/>
    <w:rsid w:val="00725335"/>
    <w:rsid w:val="00727F37"/>
    <w:rsid w:val="00734179"/>
    <w:rsid w:val="00735097"/>
    <w:rsid w:val="0073567E"/>
    <w:rsid w:val="00736D40"/>
    <w:rsid w:val="0073758F"/>
    <w:rsid w:val="00737FA2"/>
    <w:rsid w:val="00743996"/>
    <w:rsid w:val="00746453"/>
    <w:rsid w:val="007509AA"/>
    <w:rsid w:val="00750B53"/>
    <w:rsid w:val="0075153E"/>
    <w:rsid w:val="007546E8"/>
    <w:rsid w:val="00757F37"/>
    <w:rsid w:val="00760999"/>
    <w:rsid w:val="007616BF"/>
    <w:rsid w:val="00761C6B"/>
    <w:rsid w:val="00762A14"/>
    <w:rsid w:val="0076388F"/>
    <w:rsid w:val="0076663E"/>
    <w:rsid w:val="007677A5"/>
    <w:rsid w:val="00767AFF"/>
    <w:rsid w:val="0077133D"/>
    <w:rsid w:val="007732F1"/>
    <w:rsid w:val="00775217"/>
    <w:rsid w:val="00775EE2"/>
    <w:rsid w:val="00781044"/>
    <w:rsid w:val="00782465"/>
    <w:rsid w:val="00783EC9"/>
    <w:rsid w:val="007909D5"/>
    <w:rsid w:val="00792977"/>
    <w:rsid w:val="007A23FC"/>
    <w:rsid w:val="007A297F"/>
    <w:rsid w:val="007A348F"/>
    <w:rsid w:val="007A5235"/>
    <w:rsid w:val="007A72E9"/>
    <w:rsid w:val="007A7535"/>
    <w:rsid w:val="007B035C"/>
    <w:rsid w:val="007B043F"/>
    <w:rsid w:val="007B3DD4"/>
    <w:rsid w:val="007B42DE"/>
    <w:rsid w:val="007B7E54"/>
    <w:rsid w:val="007C19DA"/>
    <w:rsid w:val="007C4EA5"/>
    <w:rsid w:val="007C75AC"/>
    <w:rsid w:val="007D082C"/>
    <w:rsid w:val="007D7192"/>
    <w:rsid w:val="007E2178"/>
    <w:rsid w:val="007E2EF2"/>
    <w:rsid w:val="007E3BBD"/>
    <w:rsid w:val="007E6045"/>
    <w:rsid w:val="007E6339"/>
    <w:rsid w:val="007E7F3F"/>
    <w:rsid w:val="007F1E47"/>
    <w:rsid w:val="007F254B"/>
    <w:rsid w:val="007F27F5"/>
    <w:rsid w:val="007F3076"/>
    <w:rsid w:val="007F48FF"/>
    <w:rsid w:val="007F5FBF"/>
    <w:rsid w:val="007F739D"/>
    <w:rsid w:val="00801587"/>
    <w:rsid w:val="00801971"/>
    <w:rsid w:val="00803A1E"/>
    <w:rsid w:val="00804744"/>
    <w:rsid w:val="00813C36"/>
    <w:rsid w:val="00817C39"/>
    <w:rsid w:val="00821EDA"/>
    <w:rsid w:val="00824902"/>
    <w:rsid w:val="00824ADE"/>
    <w:rsid w:val="008416DF"/>
    <w:rsid w:val="008439F9"/>
    <w:rsid w:val="00850DF6"/>
    <w:rsid w:val="00851365"/>
    <w:rsid w:val="00853C58"/>
    <w:rsid w:val="0085464B"/>
    <w:rsid w:val="008556D4"/>
    <w:rsid w:val="008556F6"/>
    <w:rsid w:val="0085630B"/>
    <w:rsid w:val="0085702C"/>
    <w:rsid w:val="008573C1"/>
    <w:rsid w:val="00862534"/>
    <w:rsid w:val="008638DA"/>
    <w:rsid w:val="00863E97"/>
    <w:rsid w:val="00865B48"/>
    <w:rsid w:val="00866A32"/>
    <w:rsid w:val="008719CF"/>
    <w:rsid w:val="00872F92"/>
    <w:rsid w:val="00873FF7"/>
    <w:rsid w:val="00874852"/>
    <w:rsid w:val="00876DDF"/>
    <w:rsid w:val="00880332"/>
    <w:rsid w:val="0088248C"/>
    <w:rsid w:val="00883738"/>
    <w:rsid w:val="00883742"/>
    <w:rsid w:val="00885F54"/>
    <w:rsid w:val="008871DB"/>
    <w:rsid w:val="00891C19"/>
    <w:rsid w:val="0089263E"/>
    <w:rsid w:val="00894E97"/>
    <w:rsid w:val="00897427"/>
    <w:rsid w:val="008A0E01"/>
    <w:rsid w:val="008A1458"/>
    <w:rsid w:val="008A1DD5"/>
    <w:rsid w:val="008B473D"/>
    <w:rsid w:val="008B54B6"/>
    <w:rsid w:val="008B7431"/>
    <w:rsid w:val="008B7E03"/>
    <w:rsid w:val="008C47FC"/>
    <w:rsid w:val="008C6262"/>
    <w:rsid w:val="008C68F7"/>
    <w:rsid w:val="008C7A21"/>
    <w:rsid w:val="008C7FE4"/>
    <w:rsid w:val="008D3AC8"/>
    <w:rsid w:val="008D48E7"/>
    <w:rsid w:val="008D6182"/>
    <w:rsid w:val="008E0014"/>
    <w:rsid w:val="008E5D6D"/>
    <w:rsid w:val="008F1C44"/>
    <w:rsid w:val="008F4093"/>
    <w:rsid w:val="008F4CF9"/>
    <w:rsid w:val="008F5755"/>
    <w:rsid w:val="008F60F3"/>
    <w:rsid w:val="00913843"/>
    <w:rsid w:val="00913CCE"/>
    <w:rsid w:val="009207E6"/>
    <w:rsid w:val="00921401"/>
    <w:rsid w:val="009227B2"/>
    <w:rsid w:val="00922B7A"/>
    <w:rsid w:val="009232F3"/>
    <w:rsid w:val="00923649"/>
    <w:rsid w:val="009311DD"/>
    <w:rsid w:val="00933335"/>
    <w:rsid w:val="009371E8"/>
    <w:rsid w:val="0093758B"/>
    <w:rsid w:val="00941064"/>
    <w:rsid w:val="009415E4"/>
    <w:rsid w:val="00946946"/>
    <w:rsid w:val="00946F09"/>
    <w:rsid w:val="009545B9"/>
    <w:rsid w:val="009573AE"/>
    <w:rsid w:val="00957FB3"/>
    <w:rsid w:val="00961D0E"/>
    <w:rsid w:val="0096207C"/>
    <w:rsid w:val="009623E9"/>
    <w:rsid w:val="00962F83"/>
    <w:rsid w:val="00965DA3"/>
    <w:rsid w:val="00966930"/>
    <w:rsid w:val="00966E90"/>
    <w:rsid w:val="00967211"/>
    <w:rsid w:val="009727B5"/>
    <w:rsid w:val="00973CD6"/>
    <w:rsid w:val="009769A8"/>
    <w:rsid w:val="00981283"/>
    <w:rsid w:val="00986BB0"/>
    <w:rsid w:val="0099065E"/>
    <w:rsid w:val="00995EEF"/>
    <w:rsid w:val="00996A18"/>
    <w:rsid w:val="00996BFA"/>
    <w:rsid w:val="009A0B69"/>
    <w:rsid w:val="009A4B12"/>
    <w:rsid w:val="009A51A4"/>
    <w:rsid w:val="009A75EA"/>
    <w:rsid w:val="009B031E"/>
    <w:rsid w:val="009B04AC"/>
    <w:rsid w:val="009B1DF1"/>
    <w:rsid w:val="009B2059"/>
    <w:rsid w:val="009B33C6"/>
    <w:rsid w:val="009B3A5C"/>
    <w:rsid w:val="009B3B02"/>
    <w:rsid w:val="009B460C"/>
    <w:rsid w:val="009B51A0"/>
    <w:rsid w:val="009B7A28"/>
    <w:rsid w:val="009C5CBE"/>
    <w:rsid w:val="009E0593"/>
    <w:rsid w:val="009E0955"/>
    <w:rsid w:val="009E2EC4"/>
    <w:rsid w:val="009E3370"/>
    <w:rsid w:val="009E5839"/>
    <w:rsid w:val="009E7635"/>
    <w:rsid w:val="009F16C3"/>
    <w:rsid w:val="009F1E56"/>
    <w:rsid w:val="009F56F6"/>
    <w:rsid w:val="009F75AF"/>
    <w:rsid w:val="009F7658"/>
    <w:rsid w:val="00A03686"/>
    <w:rsid w:val="00A04239"/>
    <w:rsid w:val="00A0556D"/>
    <w:rsid w:val="00A05949"/>
    <w:rsid w:val="00A0687B"/>
    <w:rsid w:val="00A07FB6"/>
    <w:rsid w:val="00A1053D"/>
    <w:rsid w:val="00A11055"/>
    <w:rsid w:val="00A11163"/>
    <w:rsid w:val="00A11AF1"/>
    <w:rsid w:val="00A13068"/>
    <w:rsid w:val="00A14228"/>
    <w:rsid w:val="00A15F02"/>
    <w:rsid w:val="00A16B83"/>
    <w:rsid w:val="00A21513"/>
    <w:rsid w:val="00A21904"/>
    <w:rsid w:val="00A26A0E"/>
    <w:rsid w:val="00A30B7A"/>
    <w:rsid w:val="00A33FCE"/>
    <w:rsid w:val="00A34927"/>
    <w:rsid w:val="00A35BAB"/>
    <w:rsid w:val="00A423CC"/>
    <w:rsid w:val="00A43115"/>
    <w:rsid w:val="00A4384A"/>
    <w:rsid w:val="00A44058"/>
    <w:rsid w:val="00A46922"/>
    <w:rsid w:val="00A472FD"/>
    <w:rsid w:val="00A50872"/>
    <w:rsid w:val="00A52D60"/>
    <w:rsid w:val="00A531D5"/>
    <w:rsid w:val="00A53769"/>
    <w:rsid w:val="00A57534"/>
    <w:rsid w:val="00A627ED"/>
    <w:rsid w:val="00A661FB"/>
    <w:rsid w:val="00A66AFA"/>
    <w:rsid w:val="00A76040"/>
    <w:rsid w:val="00A76925"/>
    <w:rsid w:val="00A76C59"/>
    <w:rsid w:val="00A77DDC"/>
    <w:rsid w:val="00A85487"/>
    <w:rsid w:val="00A86A66"/>
    <w:rsid w:val="00A87FEC"/>
    <w:rsid w:val="00A904DC"/>
    <w:rsid w:val="00A923F9"/>
    <w:rsid w:val="00A93D12"/>
    <w:rsid w:val="00A93F74"/>
    <w:rsid w:val="00A954BC"/>
    <w:rsid w:val="00A95681"/>
    <w:rsid w:val="00AA0AB4"/>
    <w:rsid w:val="00AA10E4"/>
    <w:rsid w:val="00AA1C06"/>
    <w:rsid w:val="00AA1CF0"/>
    <w:rsid w:val="00AA38F8"/>
    <w:rsid w:val="00AA6461"/>
    <w:rsid w:val="00AA6BA0"/>
    <w:rsid w:val="00AB241A"/>
    <w:rsid w:val="00AB30B9"/>
    <w:rsid w:val="00AB67E7"/>
    <w:rsid w:val="00AB6CB4"/>
    <w:rsid w:val="00AB71ED"/>
    <w:rsid w:val="00AB77B1"/>
    <w:rsid w:val="00AC0F29"/>
    <w:rsid w:val="00AC1F4B"/>
    <w:rsid w:val="00AC4E63"/>
    <w:rsid w:val="00AC7A08"/>
    <w:rsid w:val="00AC7CEC"/>
    <w:rsid w:val="00AD08AA"/>
    <w:rsid w:val="00AD4CE7"/>
    <w:rsid w:val="00AD7B4D"/>
    <w:rsid w:val="00AE1FA8"/>
    <w:rsid w:val="00AE4F64"/>
    <w:rsid w:val="00AF0549"/>
    <w:rsid w:val="00AF1D73"/>
    <w:rsid w:val="00AF55D5"/>
    <w:rsid w:val="00AF7E04"/>
    <w:rsid w:val="00B01248"/>
    <w:rsid w:val="00B01696"/>
    <w:rsid w:val="00B0579A"/>
    <w:rsid w:val="00B06BF7"/>
    <w:rsid w:val="00B12BF6"/>
    <w:rsid w:val="00B12FD4"/>
    <w:rsid w:val="00B13AE5"/>
    <w:rsid w:val="00B14893"/>
    <w:rsid w:val="00B148B7"/>
    <w:rsid w:val="00B14A1D"/>
    <w:rsid w:val="00B22101"/>
    <w:rsid w:val="00B224F9"/>
    <w:rsid w:val="00B24C4F"/>
    <w:rsid w:val="00B24E03"/>
    <w:rsid w:val="00B25FB7"/>
    <w:rsid w:val="00B278BF"/>
    <w:rsid w:val="00B34963"/>
    <w:rsid w:val="00B36DAF"/>
    <w:rsid w:val="00B3799D"/>
    <w:rsid w:val="00B37C1C"/>
    <w:rsid w:val="00B40B10"/>
    <w:rsid w:val="00B41103"/>
    <w:rsid w:val="00B41221"/>
    <w:rsid w:val="00B44038"/>
    <w:rsid w:val="00B46A46"/>
    <w:rsid w:val="00B52AC4"/>
    <w:rsid w:val="00B530F9"/>
    <w:rsid w:val="00B53C3B"/>
    <w:rsid w:val="00B556EE"/>
    <w:rsid w:val="00B57F8B"/>
    <w:rsid w:val="00B61529"/>
    <w:rsid w:val="00B6299B"/>
    <w:rsid w:val="00B63F31"/>
    <w:rsid w:val="00B65784"/>
    <w:rsid w:val="00B657D1"/>
    <w:rsid w:val="00B65B86"/>
    <w:rsid w:val="00B65FC2"/>
    <w:rsid w:val="00B664E2"/>
    <w:rsid w:val="00B67F2A"/>
    <w:rsid w:val="00B67F88"/>
    <w:rsid w:val="00B728E9"/>
    <w:rsid w:val="00B737E2"/>
    <w:rsid w:val="00B76E00"/>
    <w:rsid w:val="00B8039C"/>
    <w:rsid w:val="00B80D12"/>
    <w:rsid w:val="00B8689F"/>
    <w:rsid w:val="00B92A36"/>
    <w:rsid w:val="00B93B94"/>
    <w:rsid w:val="00B948AB"/>
    <w:rsid w:val="00B97B36"/>
    <w:rsid w:val="00B97C34"/>
    <w:rsid w:val="00BA099E"/>
    <w:rsid w:val="00BA384E"/>
    <w:rsid w:val="00BA462A"/>
    <w:rsid w:val="00BA502B"/>
    <w:rsid w:val="00BB2ADD"/>
    <w:rsid w:val="00BB44E6"/>
    <w:rsid w:val="00BB48B3"/>
    <w:rsid w:val="00BB6F7E"/>
    <w:rsid w:val="00BB7552"/>
    <w:rsid w:val="00BC0822"/>
    <w:rsid w:val="00BC14B8"/>
    <w:rsid w:val="00BC1586"/>
    <w:rsid w:val="00BC1B2F"/>
    <w:rsid w:val="00BC1BD8"/>
    <w:rsid w:val="00BC614A"/>
    <w:rsid w:val="00BC6320"/>
    <w:rsid w:val="00BC64B1"/>
    <w:rsid w:val="00BC7231"/>
    <w:rsid w:val="00BC7997"/>
    <w:rsid w:val="00BD0898"/>
    <w:rsid w:val="00BD0D2C"/>
    <w:rsid w:val="00BD19D0"/>
    <w:rsid w:val="00BD1B85"/>
    <w:rsid w:val="00BD6571"/>
    <w:rsid w:val="00BD694B"/>
    <w:rsid w:val="00BD6ED9"/>
    <w:rsid w:val="00BE2026"/>
    <w:rsid w:val="00BE572B"/>
    <w:rsid w:val="00BE7EA3"/>
    <w:rsid w:val="00BF2CB8"/>
    <w:rsid w:val="00BF3017"/>
    <w:rsid w:val="00BF3917"/>
    <w:rsid w:val="00BF4168"/>
    <w:rsid w:val="00BF594E"/>
    <w:rsid w:val="00BF6912"/>
    <w:rsid w:val="00C019A6"/>
    <w:rsid w:val="00C02582"/>
    <w:rsid w:val="00C0303D"/>
    <w:rsid w:val="00C06512"/>
    <w:rsid w:val="00C12D96"/>
    <w:rsid w:val="00C13671"/>
    <w:rsid w:val="00C17CD3"/>
    <w:rsid w:val="00C2159A"/>
    <w:rsid w:val="00C27DA1"/>
    <w:rsid w:val="00C307B7"/>
    <w:rsid w:val="00C3416F"/>
    <w:rsid w:val="00C35239"/>
    <w:rsid w:val="00C35FB0"/>
    <w:rsid w:val="00C407DC"/>
    <w:rsid w:val="00C41FB7"/>
    <w:rsid w:val="00C47348"/>
    <w:rsid w:val="00C513BA"/>
    <w:rsid w:val="00C51F24"/>
    <w:rsid w:val="00C53111"/>
    <w:rsid w:val="00C53690"/>
    <w:rsid w:val="00C54505"/>
    <w:rsid w:val="00C54604"/>
    <w:rsid w:val="00C57569"/>
    <w:rsid w:val="00C57E37"/>
    <w:rsid w:val="00C60719"/>
    <w:rsid w:val="00C660DB"/>
    <w:rsid w:val="00C71114"/>
    <w:rsid w:val="00C75F06"/>
    <w:rsid w:val="00C778D1"/>
    <w:rsid w:val="00C80281"/>
    <w:rsid w:val="00C8150F"/>
    <w:rsid w:val="00C81527"/>
    <w:rsid w:val="00C81825"/>
    <w:rsid w:val="00C82116"/>
    <w:rsid w:val="00C82227"/>
    <w:rsid w:val="00C8227A"/>
    <w:rsid w:val="00C91870"/>
    <w:rsid w:val="00C9467B"/>
    <w:rsid w:val="00C952EA"/>
    <w:rsid w:val="00C97091"/>
    <w:rsid w:val="00C97C7B"/>
    <w:rsid w:val="00CA1B5C"/>
    <w:rsid w:val="00CA1E3B"/>
    <w:rsid w:val="00CA2256"/>
    <w:rsid w:val="00CA3731"/>
    <w:rsid w:val="00CA7C1A"/>
    <w:rsid w:val="00CB1F73"/>
    <w:rsid w:val="00CB5881"/>
    <w:rsid w:val="00CB5C8A"/>
    <w:rsid w:val="00CC1391"/>
    <w:rsid w:val="00CC3DE1"/>
    <w:rsid w:val="00CC5B8A"/>
    <w:rsid w:val="00CC6A64"/>
    <w:rsid w:val="00CC72D7"/>
    <w:rsid w:val="00CD33F6"/>
    <w:rsid w:val="00CE147A"/>
    <w:rsid w:val="00CE1B9B"/>
    <w:rsid w:val="00CE226D"/>
    <w:rsid w:val="00CE28CB"/>
    <w:rsid w:val="00CE31CF"/>
    <w:rsid w:val="00CE5DB0"/>
    <w:rsid w:val="00CF3F05"/>
    <w:rsid w:val="00CF5985"/>
    <w:rsid w:val="00CF5ECB"/>
    <w:rsid w:val="00CF6E44"/>
    <w:rsid w:val="00D00C15"/>
    <w:rsid w:val="00D012CE"/>
    <w:rsid w:val="00D02F26"/>
    <w:rsid w:val="00D04983"/>
    <w:rsid w:val="00D116E7"/>
    <w:rsid w:val="00D11996"/>
    <w:rsid w:val="00D14CA1"/>
    <w:rsid w:val="00D160E0"/>
    <w:rsid w:val="00D2108F"/>
    <w:rsid w:val="00D222D0"/>
    <w:rsid w:val="00D231EE"/>
    <w:rsid w:val="00D256FE"/>
    <w:rsid w:val="00D274FC"/>
    <w:rsid w:val="00D3464E"/>
    <w:rsid w:val="00D369DA"/>
    <w:rsid w:val="00D37C1D"/>
    <w:rsid w:val="00D37D57"/>
    <w:rsid w:val="00D41D7B"/>
    <w:rsid w:val="00D41FEE"/>
    <w:rsid w:val="00D41FFA"/>
    <w:rsid w:val="00D441D8"/>
    <w:rsid w:val="00D51A9B"/>
    <w:rsid w:val="00D53B1D"/>
    <w:rsid w:val="00D55890"/>
    <w:rsid w:val="00D61506"/>
    <w:rsid w:val="00D61604"/>
    <w:rsid w:val="00D62DA4"/>
    <w:rsid w:val="00D63720"/>
    <w:rsid w:val="00D64037"/>
    <w:rsid w:val="00D64F2A"/>
    <w:rsid w:val="00D6725D"/>
    <w:rsid w:val="00D7068F"/>
    <w:rsid w:val="00D72525"/>
    <w:rsid w:val="00D7356D"/>
    <w:rsid w:val="00D735BC"/>
    <w:rsid w:val="00D73C33"/>
    <w:rsid w:val="00D743F2"/>
    <w:rsid w:val="00D755FD"/>
    <w:rsid w:val="00D7669A"/>
    <w:rsid w:val="00D80389"/>
    <w:rsid w:val="00D80A16"/>
    <w:rsid w:val="00D84CB3"/>
    <w:rsid w:val="00D875FF"/>
    <w:rsid w:val="00D91E1F"/>
    <w:rsid w:val="00D940F2"/>
    <w:rsid w:val="00D94B66"/>
    <w:rsid w:val="00D94D1E"/>
    <w:rsid w:val="00D958FD"/>
    <w:rsid w:val="00D95A41"/>
    <w:rsid w:val="00DA0CA7"/>
    <w:rsid w:val="00DA2436"/>
    <w:rsid w:val="00DA2C51"/>
    <w:rsid w:val="00DA5C43"/>
    <w:rsid w:val="00DA7A6C"/>
    <w:rsid w:val="00DB1E4C"/>
    <w:rsid w:val="00DB4F80"/>
    <w:rsid w:val="00DC0AC1"/>
    <w:rsid w:val="00DC32AE"/>
    <w:rsid w:val="00DC41C9"/>
    <w:rsid w:val="00DC753A"/>
    <w:rsid w:val="00DD1916"/>
    <w:rsid w:val="00DD314E"/>
    <w:rsid w:val="00DD477B"/>
    <w:rsid w:val="00DD4D6B"/>
    <w:rsid w:val="00DD63FD"/>
    <w:rsid w:val="00DE0E7E"/>
    <w:rsid w:val="00DE274E"/>
    <w:rsid w:val="00DE395D"/>
    <w:rsid w:val="00DE6A12"/>
    <w:rsid w:val="00DE6C82"/>
    <w:rsid w:val="00DF184F"/>
    <w:rsid w:val="00DF1A58"/>
    <w:rsid w:val="00DF5BFE"/>
    <w:rsid w:val="00DF5CFA"/>
    <w:rsid w:val="00DF62D0"/>
    <w:rsid w:val="00DF724A"/>
    <w:rsid w:val="00DF7416"/>
    <w:rsid w:val="00E11147"/>
    <w:rsid w:val="00E1179B"/>
    <w:rsid w:val="00E16791"/>
    <w:rsid w:val="00E231FF"/>
    <w:rsid w:val="00E23885"/>
    <w:rsid w:val="00E23A14"/>
    <w:rsid w:val="00E25C04"/>
    <w:rsid w:val="00E32125"/>
    <w:rsid w:val="00E32A18"/>
    <w:rsid w:val="00E34142"/>
    <w:rsid w:val="00E34F47"/>
    <w:rsid w:val="00E3525C"/>
    <w:rsid w:val="00E37815"/>
    <w:rsid w:val="00E3796F"/>
    <w:rsid w:val="00E53BE3"/>
    <w:rsid w:val="00E55DE9"/>
    <w:rsid w:val="00E56BBD"/>
    <w:rsid w:val="00E60146"/>
    <w:rsid w:val="00E60339"/>
    <w:rsid w:val="00E603F4"/>
    <w:rsid w:val="00E624A2"/>
    <w:rsid w:val="00E625EE"/>
    <w:rsid w:val="00E831F5"/>
    <w:rsid w:val="00E84D47"/>
    <w:rsid w:val="00E84EFB"/>
    <w:rsid w:val="00E869DC"/>
    <w:rsid w:val="00E873D6"/>
    <w:rsid w:val="00E90784"/>
    <w:rsid w:val="00E9363F"/>
    <w:rsid w:val="00E94D7C"/>
    <w:rsid w:val="00EA21AF"/>
    <w:rsid w:val="00EA3BD2"/>
    <w:rsid w:val="00EA3DE1"/>
    <w:rsid w:val="00EA43CC"/>
    <w:rsid w:val="00EA5232"/>
    <w:rsid w:val="00EA5303"/>
    <w:rsid w:val="00EA5947"/>
    <w:rsid w:val="00EA723C"/>
    <w:rsid w:val="00EB03A2"/>
    <w:rsid w:val="00EB07E5"/>
    <w:rsid w:val="00EB65A7"/>
    <w:rsid w:val="00EC2479"/>
    <w:rsid w:val="00EC3DA6"/>
    <w:rsid w:val="00EC443B"/>
    <w:rsid w:val="00EC44CC"/>
    <w:rsid w:val="00ED047E"/>
    <w:rsid w:val="00ED12DF"/>
    <w:rsid w:val="00ED1CF8"/>
    <w:rsid w:val="00ED20E5"/>
    <w:rsid w:val="00EE24D9"/>
    <w:rsid w:val="00EE2DAD"/>
    <w:rsid w:val="00EE3ED4"/>
    <w:rsid w:val="00EF0F53"/>
    <w:rsid w:val="00F207C0"/>
    <w:rsid w:val="00F2262C"/>
    <w:rsid w:val="00F226B8"/>
    <w:rsid w:val="00F244C7"/>
    <w:rsid w:val="00F26F67"/>
    <w:rsid w:val="00F2774D"/>
    <w:rsid w:val="00F31C31"/>
    <w:rsid w:val="00F3475E"/>
    <w:rsid w:val="00F363F3"/>
    <w:rsid w:val="00F367BA"/>
    <w:rsid w:val="00F402FF"/>
    <w:rsid w:val="00F4047C"/>
    <w:rsid w:val="00F42099"/>
    <w:rsid w:val="00F4241B"/>
    <w:rsid w:val="00F46B78"/>
    <w:rsid w:val="00F51480"/>
    <w:rsid w:val="00F514E1"/>
    <w:rsid w:val="00F55587"/>
    <w:rsid w:val="00F57C76"/>
    <w:rsid w:val="00F61754"/>
    <w:rsid w:val="00F6492A"/>
    <w:rsid w:val="00F6529F"/>
    <w:rsid w:val="00F716E4"/>
    <w:rsid w:val="00F71774"/>
    <w:rsid w:val="00F724F5"/>
    <w:rsid w:val="00F73D34"/>
    <w:rsid w:val="00F8148A"/>
    <w:rsid w:val="00F824B9"/>
    <w:rsid w:val="00F8600C"/>
    <w:rsid w:val="00F879B3"/>
    <w:rsid w:val="00F90872"/>
    <w:rsid w:val="00F948BE"/>
    <w:rsid w:val="00F9640E"/>
    <w:rsid w:val="00F96AAF"/>
    <w:rsid w:val="00FA28E7"/>
    <w:rsid w:val="00FA2E3C"/>
    <w:rsid w:val="00FA551B"/>
    <w:rsid w:val="00FA6372"/>
    <w:rsid w:val="00FA68BA"/>
    <w:rsid w:val="00FB3693"/>
    <w:rsid w:val="00FB4061"/>
    <w:rsid w:val="00FC0622"/>
    <w:rsid w:val="00FC16CB"/>
    <w:rsid w:val="00FC7B38"/>
    <w:rsid w:val="00FD6B7D"/>
    <w:rsid w:val="00FD7D25"/>
    <w:rsid w:val="00FE0102"/>
    <w:rsid w:val="00FE06FB"/>
    <w:rsid w:val="00FE1857"/>
    <w:rsid w:val="00FE5869"/>
    <w:rsid w:val="00FE7A1A"/>
    <w:rsid w:val="00FF01BF"/>
    <w:rsid w:val="00FF7708"/>
    <w:rsid w:val="00FF78A4"/>
    <w:rsid w:val="0670FE6C"/>
    <w:rsid w:val="4F2EF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709C"/>
  <w15:docId w15:val="{06BE8743-4278-4686-82B2-F9A82C71D0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styleId="AngieCampbell" w:customStyle="1">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 w:type="character" w:styleId="UnresolvedMention1" w:customStyle="1">
    <w:name w:val="Unresolved Mention1"/>
    <w:basedOn w:val="DefaultParagraphFont"/>
    <w:uiPriority w:val="99"/>
    <w:semiHidden/>
    <w:unhideWhenUsed/>
    <w:rsid w:val="00062550"/>
    <w:rPr>
      <w:color w:val="605E5C"/>
      <w:shd w:val="clear" w:color="auto" w:fill="E1DFDD"/>
    </w:rPr>
  </w:style>
  <w:style w:type="character" w:styleId="UnresolvedMention">
    <w:name w:val="Unresolved Mention"/>
    <w:basedOn w:val="DefaultParagraphFont"/>
    <w:uiPriority w:val="99"/>
    <w:semiHidden/>
    <w:unhideWhenUsed/>
    <w:rsid w:val="005D0393"/>
    <w:rPr>
      <w:color w:val="605E5C"/>
      <w:shd w:val="clear" w:color="auto" w:fill="E1DFDD"/>
    </w:rPr>
  </w:style>
  <w:style w:type="paragraph" w:styleId="NormalWeb">
    <w:name w:val="Normal (Web)"/>
    <w:basedOn w:val="Normal"/>
    <w:uiPriority w:val="99"/>
    <w:unhideWhenUsed/>
    <w:rsid w:val="006A61AE"/>
    <w:pPr>
      <w:spacing w:before="100" w:beforeAutospacing="1" w:after="100" w:afterAutospacing="1"/>
    </w:pPr>
  </w:style>
  <w:style w:type="paragraph" w:styleId="Header">
    <w:name w:val="header"/>
    <w:basedOn w:val="Normal"/>
    <w:link w:val="HeaderChar"/>
    <w:uiPriority w:val="99"/>
    <w:unhideWhenUsed/>
    <w:rsid w:val="00B57F8B"/>
    <w:pPr>
      <w:tabs>
        <w:tab w:val="center" w:pos="4680"/>
        <w:tab w:val="right" w:pos="9360"/>
      </w:tabs>
    </w:pPr>
  </w:style>
  <w:style w:type="character" w:styleId="HeaderChar" w:customStyle="1">
    <w:name w:val="Header Char"/>
    <w:basedOn w:val="DefaultParagraphFont"/>
    <w:link w:val="Header"/>
    <w:uiPriority w:val="99"/>
    <w:rsid w:val="00B57F8B"/>
    <w:rPr>
      <w:sz w:val="24"/>
      <w:szCs w:val="24"/>
    </w:rPr>
  </w:style>
  <w:style w:type="paragraph" w:styleId="Footer">
    <w:name w:val="footer"/>
    <w:basedOn w:val="Normal"/>
    <w:link w:val="FooterChar"/>
    <w:uiPriority w:val="99"/>
    <w:unhideWhenUsed/>
    <w:rsid w:val="00B57F8B"/>
    <w:pPr>
      <w:tabs>
        <w:tab w:val="center" w:pos="4680"/>
        <w:tab w:val="right" w:pos="9360"/>
      </w:tabs>
    </w:pPr>
  </w:style>
  <w:style w:type="character" w:styleId="FooterChar" w:customStyle="1">
    <w:name w:val="Footer Char"/>
    <w:basedOn w:val="DefaultParagraphFont"/>
    <w:link w:val="Footer"/>
    <w:uiPriority w:val="99"/>
    <w:rsid w:val="00B57F8B"/>
    <w:rPr>
      <w:sz w:val="24"/>
      <w:szCs w:val="24"/>
    </w:rPr>
  </w:style>
  <w:style w:type="character" w:styleId="contentpasted0" w:customStyle="1">
    <w:name w:val="contentpasted0"/>
    <w:basedOn w:val="DefaultParagraphFont"/>
    <w:rsid w:val="00031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344">
      <w:bodyDiv w:val="1"/>
      <w:marLeft w:val="0"/>
      <w:marRight w:val="0"/>
      <w:marTop w:val="0"/>
      <w:marBottom w:val="0"/>
      <w:divBdr>
        <w:top w:val="none" w:sz="0" w:space="0" w:color="auto"/>
        <w:left w:val="none" w:sz="0" w:space="0" w:color="auto"/>
        <w:bottom w:val="none" w:sz="0" w:space="0" w:color="auto"/>
        <w:right w:val="none" w:sz="0" w:space="0" w:color="auto"/>
      </w:divBdr>
    </w:div>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340817974">
      <w:bodyDiv w:val="1"/>
      <w:marLeft w:val="0"/>
      <w:marRight w:val="0"/>
      <w:marTop w:val="0"/>
      <w:marBottom w:val="0"/>
      <w:divBdr>
        <w:top w:val="none" w:sz="0" w:space="0" w:color="auto"/>
        <w:left w:val="none" w:sz="0" w:space="0" w:color="auto"/>
        <w:bottom w:val="none" w:sz="0" w:space="0" w:color="auto"/>
        <w:right w:val="none" w:sz="0" w:space="0" w:color="auto"/>
      </w:divBdr>
    </w:div>
    <w:div w:id="482507892">
      <w:bodyDiv w:val="1"/>
      <w:marLeft w:val="0"/>
      <w:marRight w:val="0"/>
      <w:marTop w:val="0"/>
      <w:marBottom w:val="0"/>
      <w:divBdr>
        <w:top w:val="none" w:sz="0" w:space="0" w:color="auto"/>
        <w:left w:val="none" w:sz="0" w:space="0" w:color="auto"/>
        <w:bottom w:val="none" w:sz="0" w:space="0" w:color="auto"/>
        <w:right w:val="none" w:sz="0" w:space="0" w:color="auto"/>
      </w:divBdr>
    </w:div>
    <w:div w:id="609704283">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859050152">
      <w:bodyDiv w:val="1"/>
      <w:marLeft w:val="0"/>
      <w:marRight w:val="0"/>
      <w:marTop w:val="0"/>
      <w:marBottom w:val="0"/>
      <w:divBdr>
        <w:top w:val="none" w:sz="0" w:space="0" w:color="auto"/>
        <w:left w:val="none" w:sz="0" w:space="0" w:color="auto"/>
        <w:bottom w:val="none" w:sz="0" w:space="0" w:color="auto"/>
        <w:right w:val="none" w:sz="0" w:space="0" w:color="auto"/>
      </w:divBdr>
      <w:divsChild>
        <w:div w:id="1788543531">
          <w:marLeft w:val="0"/>
          <w:marRight w:val="0"/>
          <w:marTop w:val="360"/>
          <w:marBottom w:val="150"/>
          <w:divBdr>
            <w:top w:val="none" w:sz="0" w:space="0" w:color="auto"/>
            <w:left w:val="none" w:sz="0" w:space="0" w:color="auto"/>
            <w:bottom w:val="none" w:sz="0" w:space="0" w:color="auto"/>
            <w:right w:val="none" w:sz="0" w:space="0" w:color="auto"/>
          </w:divBdr>
        </w:div>
      </w:divsChild>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564367880">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3e37836d5aa34d3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811f02-6ecb-48db-bb0d-d4a099bc29d5}"/>
      </w:docPartPr>
      <w:docPartBody>
        <w:p w14:paraId="6420787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5CF9A3D5ACB48B222682723146D8B" ma:contentTypeVersion="9" ma:contentTypeDescription="Create a new document." ma:contentTypeScope="" ma:versionID="33996f06c25c1d340a44a65877d58f94">
  <xsd:schema xmlns:xsd="http://www.w3.org/2001/XMLSchema" xmlns:xs="http://www.w3.org/2001/XMLSchema" xmlns:p="http://schemas.microsoft.com/office/2006/metadata/properties" xmlns:ns2="a4c06899-b2fa-4c9a-8d24-5717802c3630" xmlns:ns3="36564265-3086-44dd-80b4-ae51a15e7387" targetNamespace="http://schemas.microsoft.com/office/2006/metadata/properties" ma:root="true" ma:fieldsID="b1e12cc3470e9f197aaeafa419153f1c" ns2:_="" ns3:_="">
    <xsd:import namespace="a4c06899-b2fa-4c9a-8d24-5717802c3630"/>
    <xsd:import namespace="36564265-3086-44dd-80b4-ae51a15e7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06899-b2fa-4c9a-8d24-5717802c3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64265-3086-44dd-80b4-ae51a15e73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1109-79F9-43EE-9571-E1215D4EF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06899-b2fa-4c9a-8d24-5717802c3630"/>
    <ds:schemaRef ds:uri="36564265-3086-44dd-80b4-ae51a15e7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41B51-D01C-48BB-9633-97AD70F6A3B6}">
  <ds:schemaRefs>
    <ds:schemaRef ds:uri="http://schemas.microsoft.com/sharepoint/v3/contenttype/forms"/>
  </ds:schemaRefs>
</ds:datastoreItem>
</file>

<file path=customXml/itemProps3.xml><?xml version="1.0" encoding="utf-8"?>
<ds:datastoreItem xmlns:ds="http://schemas.openxmlformats.org/officeDocument/2006/customXml" ds:itemID="{8B56B1CA-9409-4F98-BEDC-34D8FA6C34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098441-EDB5-4F0F-A616-C7BDF6C278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Eastern Illinois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Civil Service Council</dc:title>
  <dc:creator>Angie Campbell</dc:creator>
  <lastModifiedBy>Philip I Kousma</lastModifiedBy>
  <revision>17</revision>
  <lastPrinted>2019-07-08T16:08:00.0000000Z</lastPrinted>
  <dcterms:created xsi:type="dcterms:W3CDTF">2023-06-13T19:59:00.0000000Z</dcterms:created>
  <dcterms:modified xsi:type="dcterms:W3CDTF">2023-07-10T13:01:27.4440166Z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0x01010094D5CF9A3D5ACB48B222682723146D8B</vt:lpwstr>
  </property>
</Properties>
</file>